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51250" w:rsidRPr="00891267" w:rsidRDefault="00A51250" w:rsidP="00A51250">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w:t>
      </w:r>
      <w:r>
        <w:rPr>
          <w:szCs w:val="24"/>
        </w:rPr>
        <w:t>хозяйственного ведения</w:t>
      </w:r>
      <w:r w:rsidRPr="00891267">
        <w:rPr>
          <w:szCs w:val="24"/>
        </w:rPr>
        <w:t xml:space="preserve"> </w:t>
      </w:r>
      <w:r w:rsidRPr="003D1159">
        <w:rPr>
          <w:szCs w:val="24"/>
        </w:rPr>
        <w:t>за Ивановским областным государственным унитарным предприятием «Фармация»</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9A4868" w:rsidRDefault="00990497" w:rsidP="009A4868">
      <w:pPr>
        <w:tabs>
          <w:tab w:val="left" w:pos="851"/>
        </w:tabs>
        <w:spacing w:after="0" w:line="240" w:lineRule="auto"/>
        <w:ind w:firstLine="851"/>
        <w:jc w:val="both"/>
        <w:rPr>
          <w:b/>
          <w:szCs w:val="24"/>
        </w:rPr>
      </w:pPr>
      <w:r w:rsidRPr="00FF44D1">
        <w:rPr>
          <w:b/>
        </w:rPr>
        <w:t xml:space="preserve">1.1 </w:t>
      </w:r>
      <w:r w:rsidR="00660E7D" w:rsidRPr="00FF44D1">
        <w:rPr>
          <w:b/>
        </w:rPr>
        <w:t>Правообладатель/инициатор торгов</w:t>
      </w:r>
      <w:r w:rsidR="00AB5414" w:rsidRPr="002C61A3">
        <w:t xml:space="preserve"> </w:t>
      </w:r>
      <w:r w:rsidR="00AC579F">
        <w:t>–</w:t>
      </w:r>
      <w:r w:rsidR="006F1BE9" w:rsidRPr="002C61A3">
        <w:t xml:space="preserve"> </w:t>
      </w:r>
      <w:r w:rsidR="00A51250" w:rsidRPr="00A51250">
        <w:rPr>
          <w:szCs w:val="24"/>
        </w:rPr>
        <w:t xml:space="preserve">Ивановское областное государственное унитарное предприятие «Фармация» (ОГУП «Фармация»), адрес: 153007, г. Иваново, </w:t>
      </w:r>
      <w:proofErr w:type="spellStart"/>
      <w:r w:rsidR="00A51250" w:rsidRPr="00A51250">
        <w:rPr>
          <w:szCs w:val="24"/>
        </w:rPr>
        <w:t>ул</w:t>
      </w:r>
      <w:proofErr w:type="gramStart"/>
      <w:r w:rsidR="00A51250" w:rsidRPr="00A51250">
        <w:rPr>
          <w:szCs w:val="24"/>
        </w:rPr>
        <w:t>.Г</w:t>
      </w:r>
      <w:proofErr w:type="gramEnd"/>
      <w:r w:rsidR="00A51250" w:rsidRPr="00A51250">
        <w:rPr>
          <w:szCs w:val="24"/>
        </w:rPr>
        <w:t>енерала</w:t>
      </w:r>
      <w:proofErr w:type="spellEnd"/>
      <w:r w:rsidR="00A51250" w:rsidRPr="00A51250">
        <w:rPr>
          <w:szCs w:val="24"/>
        </w:rPr>
        <w:t xml:space="preserve"> Горбатова, д.19, </w:t>
      </w:r>
      <w:proofErr w:type="spellStart"/>
      <w:r w:rsidR="00A51250" w:rsidRPr="00A51250">
        <w:rPr>
          <w:szCs w:val="24"/>
        </w:rPr>
        <w:t>еmail</w:t>
      </w:r>
      <w:proofErr w:type="spellEnd"/>
      <w:r w:rsidR="00A51250" w:rsidRPr="00A51250">
        <w:rPr>
          <w:szCs w:val="24"/>
        </w:rPr>
        <w:t>: info@ivogup.ru, тел. (4932) 59-39-39.</w:t>
      </w:r>
    </w:p>
    <w:p w:rsidR="006F1BE9" w:rsidRPr="009E751F" w:rsidRDefault="006F1BE9"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Pr>
          <w:b w:val="0"/>
          <w:u w:val="single"/>
          <w:lang w:val="en-US"/>
        </w:rPr>
        <w:t>dobrinina</w:t>
      </w:r>
      <w:r w:rsidRPr="00044EF0">
        <w:rPr>
          <w:b w:val="0"/>
          <w:u w:val="single"/>
        </w:rPr>
        <w:t>_</w:t>
      </w:r>
      <w:r>
        <w:rPr>
          <w:b w:val="0"/>
          <w:u w:val="single"/>
          <w:lang w:val="en-US"/>
        </w:rPr>
        <w:t>aa</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Pr="00044EF0">
        <w:rPr>
          <w:b w:val="0"/>
          <w:szCs w:val="24"/>
        </w:rPr>
        <w:t>32</w:t>
      </w:r>
      <w:r>
        <w:rPr>
          <w:b w:val="0"/>
          <w:szCs w:val="24"/>
        </w:rPr>
        <w:t>-</w:t>
      </w:r>
      <w:r w:rsidRPr="00044EF0">
        <w:rPr>
          <w:b w:val="0"/>
          <w:szCs w:val="24"/>
        </w:rPr>
        <w:t>38</w:t>
      </w:r>
      <w:r>
        <w:rPr>
          <w:b w:val="0"/>
          <w:szCs w:val="24"/>
        </w:rPr>
        <w:t>-</w:t>
      </w:r>
      <w:r w:rsidRPr="00044EF0">
        <w:rPr>
          <w:b w:val="0"/>
          <w:szCs w:val="24"/>
        </w:rPr>
        <w:t>24</w:t>
      </w:r>
      <w:r>
        <w:rPr>
          <w:b w:val="0"/>
          <w:szCs w:val="24"/>
        </w:rPr>
        <w:t>.</w:t>
      </w:r>
    </w:p>
    <w:p w:rsidR="005E62B5" w:rsidRPr="00256572" w:rsidRDefault="005E62B5" w:rsidP="00951711">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DE56AB" w:rsidRDefault="006F1BE9" w:rsidP="00A51250">
      <w:pPr>
        <w:pStyle w:val="rezul"/>
        <w:numPr>
          <w:ilvl w:val="1"/>
          <w:numId w:val="1"/>
        </w:numPr>
        <w:tabs>
          <w:tab w:val="left" w:pos="0"/>
          <w:tab w:val="left" w:pos="426"/>
          <w:tab w:val="left" w:pos="851"/>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 xml:space="preserve">имущества в электронной форме», </w:t>
      </w:r>
      <w:r w:rsidRPr="00AA0ADF">
        <w:rPr>
          <w:b w:val="0"/>
          <w:szCs w:val="24"/>
        </w:rPr>
        <w:t xml:space="preserve"> </w:t>
      </w:r>
      <w:r w:rsidR="00A51250" w:rsidRPr="00A51250">
        <w:rPr>
          <w:b w:val="0"/>
          <w:szCs w:val="24"/>
        </w:rPr>
        <w:t xml:space="preserve">распоряжением Правительства Ивановской области от </w:t>
      </w:r>
      <w:r w:rsidR="00A51250">
        <w:rPr>
          <w:b w:val="0"/>
          <w:szCs w:val="24"/>
        </w:rPr>
        <w:t>30</w:t>
      </w:r>
      <w:r w:rsidR="00A51250" w:rsidRPr="00A51250">
        <w:rPr>
          <w:b w:val="0"/>
          <w:szCs w:val="24"/>
        </w:rPr>
        <w:t>.</w:t>
      </w:r>
      <w:r w:rsidR="00A51250">
        <w:rPr>
          <w:b w:val="0"/>
          <w:szCs w:val="24"/>
        </w:rPr>
        <w:t>01</w:t>
      </w:r>
      <w:r w:rsidR="00A51250" w:rsidRPr="00A51250">
        <w:rPr>
          <w:b w:val="0"/>
          <w:szCs w:val="24"/>
        </w:rPr>
        <w:t>.202</w:t>
      </w:r>
      <w:r w:rsidR="00A51250">
        <w:rPr>
          <w:b w:val="0"/>
          <w:szCs w:val="24"/>
        </w:rPr>
        <w:t>5</w:t>
      </w:r>
      <w:proofErr w:type="gramEnd"/>
      <w:r w:rsidR="00A51250" w:rsidRPr="00A51250">
        <w:rPr>
          <w:b w:val="0"/>
          <w:szCs w:val="24"/>
        </w:rPr>
        <w:t xml:space="preserve"> № </w:t>
      </w:r>
      <w:r w:rsidR="00A51250">
        <w:rPr>
          <w:b w:val="0"/>
          <w:szCs w:val="24"/>
        </w:rPr>
        <w:t>4</w:t>
      </w:r>
      <w:r w:rsidR="00A51250" w:rsidRPr="00A51250">
        <w:rPr>
          <w:b w:val="0"/>
          <w:szCs w:val="24"/>
        </w:rPr>
        <w:t xml:space="preserve">-рп «О продаже имущества, находящегося в собственности Ивановской области, закрепленного на праве хозяйственного ведения за </w:t>
      </w:r>
      <w:proofErr w:type="gramStart"/>
      <w:r w:rsidR="00A51250" w:rsidRPr="00A51250">
        <w:rPr>
          <w:b w:val="0"/>
          <w:szCs w:val="24"/>
        </w:rPr>
        <w:t>Ивановским</w:t>
      </w:r>
      <w:proofErr w:type="gramEnd"/>
      <w:r w:rsidR="00A51250" w:rsidRPr="00A51250">
        <w:rPr>
          <w:b w:val="0"/>
          <w:szCs w:val="24"/>
        </w:rPr>
        <w:t xml:space="preserve"> областным государственным унитарным предприятием  «Фармация», распоряжением Департамента управления имуществом Ивановской области от </w:t>
      </w:r>
      <w:r w:rsidR="00A51250">
        <w:rPr>
          <w:b w:val="0"/>
          <w:szCs w:val="24"/>
        </w:rPr>
        <w:t>05.02</w:t>
      </w:r>
      <w:r w:rsidR="00A51250" w:rsidRPr="00A51250">
        <w:rPr>
          <w:b w:val="0"/>
          <w:szCs w:val="24"/>
        </w:rPr>
        <w:t>.202</w:t>
      </w:r>
      <w:r w:rsidR="00A51250">
        <w:rPr>
          <w:b w:val="0"/>
          <w:szCs w:val="24"/>
        </w:rPr>
        <w:t>5</w:t>
      </w:r>
      <w:r w:rsidR="00A51250" w:rsidRPr="00A51250">
        <w:rPr>
          <w:b w:val="0"/>
          <w:szCs w:val="24"/>
        </w:rPr>
        <w:t xml:space="preserve"> № </w:t>
      </w:r>
      <w:r w:rsidR="00A51250">
        <w:rPr>
          <w:b w:val="0"/>
          <w:szCs w:val="24"/>
        </w:rPr>
        <w:t>18</w:t>
      </w:r>
      <w:r w:rsidR="00A51250" w:rsidRPr="00A51250">
        <w:rPr>
          <w:b w:val="0"/>
          <w:szCs w:val="24"/>
        </w:rPr>
        <w:t xml:space="preserve"> «О согласовании сделки по продаже имущества, находящегося в собственности Ивановской области, закрепленного на праве хозяйственного ведения за Ивановским областным государственным унитарным предприятием  «Фармация», письмом ОГУП «Фармация» от </w:t>
      </w:r>
      <w:r w:rsidR="00A51250">
        <w:rPr>
          <w:b w:val="0"/>
          <w:szCs w:val="24"/>
        </w:rPr>
        <w:t>11</w:t>
      </w:r>
      <w:r w:rsidR="00A51250" w:rsidRPr="00A51250">
        <w:rPr>
          <w:b w:val="0"/>
          <w:szCs w:val="24"/>
        </w:rPr>
        <w:t>.</w:t>
      </w:r>
      <w:r w:rsidR="00A51250">
        <w:rPr>
          <w:b w:val="0"/>
          <w:szCs w:val="24"/>
        </w:rPr>
        <w:t>02</w:t>
      </w:r>
      <w:r w:rsidR="00A51250" w:rsidRPr="00A51250">
        <w:rPr>
          <w:b w:val="0"/>
          <w:szCs w:val="24"/>
        </w:rPr>
        <w:t>.202</w:t>
      </w:r>
      <w:r w:rsidR="00A51250">
        <w:rPr>
          <w:b w:val="0"/>
          <w:szCs w:val="24"/>
        </w:rPr>
        <w:t>5 № 01-19-63</w:t>
      </w:r>
      <w:r w:rsidR="00E21B19">
        <w:rPr>
          <w:b w:val="0"/>
          <w:szCs w:val="24"/>
        </w:rPr>
        <w:t xml:space="preserve">. </w:t>
      </w:r>
    </w:p>
    <w:p w:rsidR="00F45CCA" w:rsidRPr="009A4868" w:rsidRDefault="00A51250" w:rsidP="00A51250">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szCs w:val="24"/>
        </w:rPr>
      </w:pPr>
      <w:proofErr w:type="gramStart"/>
      <w:r>
        <w:rPr>
          <w:szCs w:val="24"/>
        </w:rPr>
        <w:t>1.3</w:t>
      </w:r>
      <w:r w:rsidR="00990497" w:rsidRPr="009A4868">
        <w:rPr>
          <w:szCs w:val="24"/>
        </w:rPr>
        <w:t xml:space="preserve"> Объект</w:t>
      </w:r>
      <w:r w:rsidR="003C0E49" w:rsidRPr="009A4868">
        <w:rPr>
          <w:szCs w:val="24"/>
        </w:rPr>
        <w:t xml:space="preserve"> продажи</w:t>
      </w:r>
      <w:r w:rsidR="00990497" w:rsidRPr="009A4868">
        <w:rPr>
          <w:szCs w:val="24"/>
        </w:rPr>
        <w:t>:</w:t>
      </w:r>
      <w:r w:rsidR="009A4868">
        <w:rPr>
          <w:szCs w:val="24"/>
        </w:rPr>
        <w:t xml:space="preserve"> </w:t>
      </w:r>
      <w:r w:rsidRPr="00A51250">
        <w:rPr>
          <w:b w:val="0"/>
          <w:bCs w:val="0"/>
          <w:szCs w:val="24"/>
        </w:rPr>
        <w:t>нежилое здание, наименование: склады, назначение: нежилое, кадастровый номер 37:24:020506:1191, площадь 635 кв. м, количество этажей:  1, адрес:</w:t>
      </w:r>
      <w:proofErr w:type="gramEnd"/>
      <w:r w:rsidRPr="00A51250">
        <w:rPr>
          <w:b w:val="0"/>
          <w:bCs w:val="0"/>
          <w:szCs w:val="24"/>
        </w:rPr>
        <w:t xml:space="preserve"> Ивановская область, г. Иваново, ул. Генерала Горбатова, д. 19, </w:t>
      </w:r>
      <w:proofErr w:type="gramStart"/>
      <w:r w:rsidRPr="00A51250">
        <w:rPr>
          <w:b w:val="0"/>
          <w:bCs w:val="0"/>
          <w:szCs w:val="24"/>
        </w:rPr>
        <w:t>лит</w:t>
      </w:r>
      <w:proofErr w:type="gramEnd"/>
      <w:r w:rsidRPr="00A51250">
        <w:rPr>
          <w:b w:val="0"/>
          <w:bCs w:val="0"/>
          <w:szCs w:val="24"/>
        </w:rPr>
        <w:t>. Л</w:t>
      </w:r>
      <w:proofErr w:type="gramStart"/>
      <w:r w:rsidRPr="00A51250">
        <w:rPr>
          <w:b w:val="0"/>
          <w:bCs w:val="0"/>
          <w:szCs w:val="24"/>
        </w:rPr>
        <w:t>1</w:t>
      </w:r>
      <w:proofErr w:type="gramEnd"/>
      <w:r w:rsidR="009A4868" w:rsidRPr="009A4868">
        <w:rPr>
          <w:b w:val="0"/>
          <w:bCs w:val="0"/>
          <w:szCs w:val="24"/>
        </w:rPr>
        <w:t>.</w:t>
      </w:r>
    </w:p>
    <w:p w:rsidR="001A74CB" w:rsidRDefault="00677CEE" w:rsidP="009A4868">
      <w:pPr>
        <w:pStyle w:val="21"/>
        <w:tabs>
          <w:tab w:val="left" w:pos="851"/>
        </w:tabs>
        <w:spacing w:after="0" w:line="240" w:lineRule="auto"/>
        <w:ind w:firstLine="851"/>
        <w:jc w:val="both"/>
      </w:pPr>
      <w:r w:rsidRPr="00DE56AB">
        <w:rPr>
          <w:b/>
        </w:rPr>
        <w:t>1</w:t>
      </w:r>
      <w:r w:rsidR="002909AA" w:rsidRPr="00DE56AB">
        <w:rPr>
          <w:b/>
        </w:rPr>
        <w:t xml:space="preserve">.4 </w:t>
      </w:r>
      <w:r w:rsidR="00660E7D" w:rsidRPr="00DE56AB">
        <w:rPr>
          <w:b/>
        </w:rPr>
        <w:t xml:space="preserve"> </w:t>
      </w:r>
      <w:r w:rsidR="00B8120D" w:rsidRPr="00DE56AB">
        <w:rPr>
          <w:b/>
        </w:rPr>
        <w:t>Начальная цена продажи имущества</w:t>
      </w:r>
      <w:r w:rsidR="00B8120D" w:rsidRPr="00DE56AB">
        <w:t>:</w:t>
      </w:r>
      <w:r w:rsidR="009A4868">
        <w:t xml:space="preserve"> </w:t>
      </w:r>
      <w:r w:rsidR="00B8120D" w:rsidRPr="00DE56AB">
        <w:t>устан</w:t>
      </w:r>
      <w:r w:rsidR="009A4868">
        <w:t>овлена в соответствии</w:t>
      </w:r>
      <w:r w:rsidR="00B8120D" w:rsidRPr="00DE56AB">
        <w:t xml:space="preserve"> </w:t>
      </w:r>
      <w:r w:rsidR="00DE56AB" w:rsidRPr="00DE56AB">
        <w:t xml:space="preserve"> </w:t>
      </w:r>
      <w:r w:rsidR="009A4868" w:rsidRPr="009A4868">
        <w:t xml:space="preserve">с отчетом </w:t>
      </w:r>
      <w:r w:rsidR="00A51250" w:rsidRPr="00A51250">
        <w:t>независим</w:t>
      </w:r>
      <w:r w:rsidR="00A51250">
        <w:t>ого</w:t>
      </w:r>
      <w:r w:rsidR="00A51250" w:rsidRPr="00A51250">
        <w:t xml:space="preserve"> оценщик</w:t>
      </w:r>
      <w:proofErr w:type="gramStart"/>
      <w:r w:rsidR="00A51250">
        <w:t>а</w:t>
      </w:r>
      <w:r w:rsidR="00A51250" w:rsidRPr="00A51250">
        <w:t xml:space="preserve"> ООО</w:t>
      </w:r>
      <w:proofErr w:type="gramEnd"/>
      <w:r w:rsidR="00A51250" w:rsidRPr="00A51250">
        <w:t xml:space="preserve"> «Старта» от 09.09.2024 № 186/123-Н/2024</w:t>
      </w:r>
      <w:r w:rsidR="009A4868" w:rsidRPr="009A4868">
        <w:t xml:space="preserve"> в размере </w:t>
      </w:r>
      <w:r w:rsidR="00A51250" w:rsidRPr="00A51250">
        <w:rPr>
          <w:b/>
          <w:bCs/>
        </w:rPr>
        <w:t>6 760 000 рублей</w:t>
      </w:r>
      <w:r w:rsidR="00A51250" w:rsidRPr="00A51250">
        <w:t xml:space="preserve"> (шесть миллионов семьсот шестьдесят тысяч рублей), с учетом НДС</w:t>
      </w:r>
      <w:r w:rsidR="001A74CB">
        <w:t xml:space="preserve">. </w:t>
      </w:r>
    </w:p>
    <w:p w:rsidR="007C6F7E" w:rsidRPr="00DE56AB" w:rsidRDefault="002909AA" w:rsidP="009A4868">
      <w:pPr>
        <w:pStyle w:val="a9"/>
        <w:tabs>
          <w:tab w:val="left" w:pos="851"/>
        </w:tabs>
        <w:spacing w:after="0" w:line="240" w:lineRule="auto"/>
        <w:ind w:firstLine="851"/>
        <w:jc w:val="both"/>
        <w:rPr>
          <w:rFonts w:eastAsia="Calibri"/>
          <w:sz w:val="24"/>
          <w:szCs w:val="24"/>
          <w:lang w:eastAsia="ru-RU"/>
        </w:rPr>
      </w:pPr>
      <w:r w:rsidRPr="00DE56AB">
        <w:rPr>
          <w:b/>
          <w:sz w:val="24"/>
          <w:szCs w:val="24"/>
        </w:rPr>
        <w:t>1.5</w:t>
      </w:r>
      <w:r w:rsidR="00AA5EEE" w:rsidRPr="00DE56AB">
        <w:rPr>
          <w:b/>
          <w:sz w:val="24"/>
          <w:szCs w:val="24"/>
        </w:rPr>
        <w:t>.</w:t>
      </w:r>
      <w:r w:rsidR="00AA5EEE" w:rsidRPr="00DE56AB">
        <w:rPr>
          <w:sz w:val="24"/>
          <w:szCs w:val="24"/>
        </w:rPr>
        <w:t> </w:t>
      </w:r>
      <w:r w:rsidR="00AA5EEE" w:rsidRPr="00DE56AB">
        <w:rPr>
          <w:b/>
          <w:color w:val="FF0000"/>
          <w:sz w:val="24"/>
          <w:szCs w:val="24"/>
        </w:rPr>
        <w:t xml:space="preserve"> </w:t>
      </w:r>
      <w:r w:rsidR="007C6F7E" w:rsidRPr="00DE56AB">
        <w:rPr>
          <w:b/>
          <w:sz w:val="24"/>
          <w:szCs w:val="24"/>
        </w:rPr>
        <w:t xml:space="preserve">Шаг аукциона </w:t>
      </w:r>
      <w:r w:rsidR="007C6F7E" w:rsidRPr="00DE56AB">
        <w:rPr>
          <w:sz w:val="24"/>
          <w:szCs w:val="24"/>
        </w:rPr>
        <w:t xml:space="preserve">составляет </w:t>
      </w:r>
      <w:smartTag w:uri="urn:schemas-microsoft-com:office:cs:smarttags" w:element="NumConv6p0">
        <w:smartTagPr>
          <w:attr w:name="sch" w:val="1"/>
          <w:attr w:name="val" w:val="5"/>
        </w:smartTagPr>
        <w:r w:rsidR="007C6F7E" w:rsidRPr="00DE56AB">
          <w:rPr>
            <w:sz w:val="24"/>
            <w:szCs w:val="24"/>
          </w:rPr>
          <w:t>5</w:t>
        </w:r>
      </w:smartTag>
      <w:r w:rsidR="007C6F7E" w:rsidRPr="00DE56AB">
        <w:rPr>
          <w:sz w:val="24"/>
          <w:szCs w:val="24"/>
        </w:rPr>
        <w:t xml:space="preserve"> % начальной цены продажи и не изменяется в течение всего аукциона.</w:t>
      </w:r>
    </w:p>
    <w:p w:rsidR="00EA0F63" w:rsidRPr="00DE56AB" w:rsidRDefault="002909AA" w:rsidP="009A4868">
      <w:pPr>
        <w:tabs>
          <w:tab w:val="left" w:pos="851"/>
        </w:tabs>
        <w:spacing w:after="0" w:line="240" w:lineRule="auto"/>
        <w:ind w:firstLine="851"/>
        <w:jc w:val="both"/>
        <w:rPr>
          <w:color w:val="22272F"/>
          <w:szCs w:val="24"/>
        </w:rPr>
      </w:pPr>
      <w:r w:rsidRPr="00DE56AB">
        <w:rPr>
          <w:b/>
          <w:szCs w:val="24"/>
        </w:rPr>
        <w:t>1.6</w:t>
      </w:r>
      <w:r w:rsidR="00EA0F63" w:rsidRPr="00DE56AB">
        <w:rPr>
          <w:b/>
          <w:szCs w:val="24"/>
        </w:rPr>
        <w:t>.</w:t>
      </w:r>
      <w:r w:rsidR="00EA0F63" w:rsidRPr="00DE56AB">
        <w:rPr>
          <w:szCs w:val="24"/>
        </w:rPr>
        <w:t> </w:t>
      </w:r>
      <w:r w:rsidR="00EA0F63" w:rsidRPr="00DE56AB">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9A4868">
      <w:pPr>
        <w:widowControl w:val="0"/>
        <w:tabs>
          <w:tab w:val="left" w:pos="851"/>
        </w:tabs>
        <w:spacing w:after="0" w:line="240" w:lineRule="auto"/>
        <w:ind w:firstLine="851"/>
        <w:jc w:val="both"/>
        <w:rPr>
          <w:bCs/>
          <w:color w:val="000000"/>
          <w:szCs w:val="24"/>
          <w:lang w:eastAsia="ru-RU" w:bidi="ru-RU"/>
        </w:rPr>
      </w:pPr>
      <w:bookmarkStart w:id="0" w:name="ext-gen4791"/>
      <w:bookmarkEnd w:id="0"/>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Default="00EA0F63" w:rsidP="009A4868">
      <w:pPr>
        <w:widowControl w:val="0"/>
        <w:tabs>
          <w:tab w:val="left" w:pos="851"/>
        </w:tabs>
        <w:spacing w:after="0" w:line="240" w:lineRule="auto"/>
        <w:ind w:firstLine="851"/>
        <w:jc w:val="both"/>
        <w:rPr>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A51250" w:rsidRPr="00F11B73" w:rsidRDefault="00A51250" w:rsidP="009A4868">
      <w:pPr>
        <w:widowControl w:val="0"/>
        <w:tabs>
          <w:tab w:val="left" w:pos="851"/>
        </w:tabs>
        <w:spacing w:after="0" w:line="240" w:lineRule="auto"/>
        <w:ind w:firstLine="851"/>
        <w:jc w:val="both"/>
        <w:rPr>
          <w:b/>
          <w:bCs/>
          <w:szCs w:val="24"/>
          <w:lang w:eastAsia="ru-RU" w:bidi="ru-RU"/>
        </w:rPr>
      </w:pP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
          <w:bCs/>
          <w:szCs w:val="24"/>
          <w:lang w:eastAsia="ru-RU" w:bidi="ru-RU"/>
        </w:rPr>
        <w:lastRenderedPageBreak/>
        <w:t>Задаток перечисляется на реквизиты Оператора электронной площадки (</w:t>
      </w:r>
      <w:hyperlink r:id="rId13" w:history="1">
        <w:r w:rsidRPr="00F11B73">
          <w:rPr>
            <w:rStyle w:val="ab"/>
            <w:b/>
            <w:bCs/>
            <w:szCs w:val="24"/>
            <w:lang w:eastAsia="ru-RU" w:bidi="ru-RU"/>
          </w:rPr>
          <w:t>http://utp.sberbank-ast.ru/AP/Notice/653/Requisites)</w:t>
        </w:r>
      </w:hyperlink>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Получатель:</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ИНН 7707308480</w:t>
      </w:r>
    </w:p>
    <w:p w:rsidR="005E5DC3" w:rsidRPr="00915404" w:rsidRDefault="005E5DC3" w:rsidP="009A4868">
      <w:pPr>
        <w:widowControl w:val="0"/>
        <w:tabs>
          <w:tab w:val="left" w:pos="851"/>
        </w:tabs>
        <w:spacing w:after="0" w:line="240" w:lineRule="auto"/>
        <w:ind w:firstLine="851"/>
        <w:jc w:val="both"/>
        <w:rPr>
          <w:bCs/>
          <w:szCs w:val="24"/>
          <w:lang w:eastAsia="ru-RU" w:bidi="ru-RU"/>
        </w:rPr>
      </w:pPr>
      <w:r w:rsidRPr="00915404">
        <w:rPr>
          <w:bCs/>
          <w:szCs w:val="24"/>
          <w:lang w:eastAsia="ru-RU" w:bidi="ru-RU"/>
        </w:rPr>
        <w:t>КПП 770401001</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БИК: 044525225</w:t>
      </w:r>
    </w:p>
    <w:p w:rsidR="00EA0F63" w:rsidRPr="00F11B73" w:rsidRDefault="00EA0F63" w:rsidP="009A4868">
      <w:pPr>
        <w:widowControl w:val="0"/>
        <w:tabs>
          <w:tab w:val="left" w:pos="851"/>
        </w:tabs>
        <w:spacing w:after="0" w:line="240" w:lineRule="auto"/>
        <w:ind w:firstLine="851"/>
        <w:jc w:val="both"/>
        <w:rPr>
          <w:b/>
          <w:szCs w:val="24"/>
        </w:rPr>
      </w:pPr>
      <w:proofErr w:type="spellStart"/>
      <w:r w:rsidRPr="00F11B73">
        <w:rPr>
          <w:bCs/>
          <w:szCs w:val="24"/>
          <w:lang w:eastAsia="ru-RU" w:bidi="ru-RU"/>
        </w:rPr>
        <w:t>Кор.счет</w:t>
      </w:r>
      <w:proofErr w:type="spellEnd"/>
      <w:r w:rsidRPr="00F11B73">
        <w:rPr>
          <w:bCs/>
          <w:szCs w:val="24"/>
          <w:lang w:eastAsia="ru-RU" w:bidi="ru-RU"/>
        </w:rPr>
        <w:t>: 30101810400000000225</w:t>
      </w:r>
    </w:p>
    <w:p w:rsidR="00EA0F63" w:rsidRPr="00F11B73" w:rsidRDefault="00EA0F63" w:rsidP="009A4868">
      <w:pPr>
        <w:tabs>
          <w:tab w:val="left" w:pos="851"/>
        </w:tabs>
        <w:spacing w:after="0" w:line="240" w:lineRule="auto"/>
        <w:ind w:firstLine="851"/>
        <w:jc w:val="both"/>
        <w:rPr>
          <w:b/>
          <w:szCs w:val="24"/>
        </w:rPr>
      </w:pPr>
      <w:r w:rsidRPr="00F11B73">
        <w:rPr>
          <w:b/>
          <w:szCs w:val="24"/>
        </w:rPr>
        <w:t xml:space="preserve">Назначение платежа – Перечисление денежных средств в качестве задатка (ИНН плательщика), НДС не облагается. </w:t>
      </w:r>
    </w:p>
    <w:p w:rsidR="00531A30" w:rsidRPr="001D5257" w:rsidRDefault="00531A30" w:rsidP="009A4868">
      <w:pPr>
        <w:pStyle w:val="220"/>
        <w:numPr>
          <w:ilvl w:val="12"/>
          <w:numId w:val="0"/>
        </w:numPr>
        <w:tabs>
          <w:tab w:val="clear" w:pos="8222"/>
          <w:tab w:val="left" w:pos="851"/>
        </w:tabs>
        <w:ind w:right="0" w:firstLine="851"/>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9A4868">
      <w:pPr>
        <w:tabs>
          <w:tab w:val="left" w:pos="426"/>
          <w:tab w:val="left" w:pos="851"/>
        </w:tabs>
        <w:spacing w:after="0" w:line="240" w:lineRule="auto"/>
        <w:ind w:firstLine="851"/>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9A4868">
      <w:pPr>
        <w:tabs>
          <w:tab w:val="left" w:pos="426"/>
          <w:tab w:val="left" w:pos="851"/>
        </w:tabs>
        <w:spacing w:after="0" w:line="240" w:lineRule="auto"/>
        <w:ind w:firstLine="851"/>
        <w:jc w:val="both"/>
        <w:rPr>
          <w:b/>
          <w:szCs w:val="24"/>
          <w:u w:val="single"/>
          <w:lang w:eastAsia="ru-RU"/>
        </w:rPr>
      </w:pPr>
      <w:r w:rsidRPr="00F06D04">
        <w:rPr>
          <w:b/>
          <w:szCs w:val="24"/>
          <w:u w:val="single"/>
          <w:lang w:eastAsia="ru-RU"/>
        </w:rPr>
        <w:t>Одновременно с заявкой</w:t>
      </w:r>
    </w:p>
    <w:p w:rsidR="00C31EE5" w:rsidRPr="004544FF" w:rsidRDefault="00C31EE5" w:rsidP="009A4868">
      <w:pPr>
        <w:tabs>
          <w:tab w:val="left" w:pos="426"/>
          <w:tab w:val="left" w:pos="851"/>
        </w:tabs>
        <w:spacing w:after="0" w:line="240" w:lineRule="auto"/>
        <w:ind w:firstLine="851"/>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w:t>
      </w:r>
      <w:r w:rsidRPr="00754FEB">
        <w:rPr>
          <w:rFonts w:eastAsia="Calibri"/>
          <w:szCs w:val="24"/>
          <w:lang w:eastAsia="ru-RU"/>
        </w:rPr>
        <w:lastRenderedPageBreak/>
        <w:t xml:space="preserve">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9A4868">
      <w:pPr>
        <w:tabs>
          <w:tab w:val="left" w:pos="851"/>
        </w:tabs>
        <w:autoSpaceDE w:val="0"/>
        <w:autoSpaceDN w:val="0"/>
        <w:adjustRightInd w:val="0"/>
        <w:spacing w:after="0" w:line="240" w:lineRule="auto"/>
        <w:ind w:firstLine="851"/>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9A4868">
      <w:pPr>
        <w:pStyle w:val="31"/>
        <w:tabs>
          <w:tab w:val="left" w:pos="851"/>
        </w:tabs>
        <w:ind w:firstLine="851"/>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9A4868">
      <w:pPr>
        <w:pStyle w:val="a5"/>
        <w:tabs>
          <w:tab w:val="left" w:pos="851"/>
        </w:tabs>
        <w:ind w:firstLine="851"/>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9A4868">
      <w:pPr>
        <w:tabs>
          <w:tab w:val="left" w:pos="851"/>
        </w:tabs>
        <w:autoSpaceDE w:val="0"/>
        <w:autoSpaceDN w:val="0"/>
        <w:adjustRightInd w:val="0"/>
        <w:spacing w:after="0" w:line="240" w:lineRule="auto"/>
        <w:ind w:firstLine="851"/>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9A4868">
      <w:pPr>
        <w:pStyle w:val="31"/>
        <w:tabs>
          <w:tab w:val="left" w:pos="540"/>
          <w:tab w:val="left" w:pos="851"/>
        </w:tabs>
        <w:ind w:firstLine="851"/>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9A4868">
      <w:pPr>
        <w:pStyle w:val="a5"/>
        <w:tabs>
          <w:tab w:val="left" w:pos="851"/>
        </w:tabs>
        <w:ind w:firstLine="851"/>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9A4868">
      <w:pPr>
        <w:pStyle w:val="a5"/>
        <w:tabs>
          <w:tab w:val="left" w:pos="851"/>
        </w:tabs>
        <w:ind w:firstLine="851"/>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r w:rsidR="00D75356" w:rsidRPr="00D75356">
        <w:rPr>
          <w:rFonts w:ascii="Times New Roman" w:hAnsi="Times New Roman"/>
          <w:sz w:val="24"/>
          <w:szCs w:val="24"/>
        </w:rPr>
        <w:t xml:space="preserve">с даты размещения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9A4868">
      <w:pPr>
        <w:tabs>
          <w:tab w:val="left" w:pos="851"/>
        </w:tabs>
        <w:autoSpaceDE w:val="0"/>
        <w:autoSpaceDN w:val="0"/>
        <w:adjustRightInd w:val="0"/>
        <w:spacing w:after="0" w:line="240" w:lineRule="auto"/>
        <w:ind w:firstLine="851"/>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w:t>
        </w:r>
        <w:proofErr w:type="spellStart"/>
        <w:r w:rsidR="00D75356" w:rsidRPr="00D75356">
          <w:rPr>
            <w:rStyle w:val="ab"/>
            <w:szCs w:val="24"/>
          </w:rPr>
          <w:t>ru</w:t>
        </w:r>
        <w:proofErr w:type="spellEnd"/>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0154DC" w:rsidRPr="004A2BC4" w:rsidRDefault="00683D03" w:rsidP="009A4868">
      <w:pPr>
        <w:pStyle w:val="31"/>
        <w:tabs>
          <w:tab w:val="left" w:pos="851"/>
        </w:tabs>
        <w:ind w:firstLine="851"/>
        <w:outlineLvl w:val="0"/>
        <w:rPr>
          <w:b/>
          <w:sz w:val="24"/>
          <w:shd w:val="clear" w:color="auto" w:fill="FFFFFF"/>
          <w:lang w:val="ru-RU"/>
        </w:rPr>
      </w:pPr>
      <w:r w:rsidRPr="005E53B9">
        <w:rPr>
          <w:sz w:val="24"/>
          <w:lang w:val="ru-RU"/>
        </w:rPr>
        <w:t xml:space="preserve">Любое заинтересованное лицо независимо 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 xml:space="preserve">заявок на участие в продаже </w:t>
      </w:r>
      <w:r w:rsidRPr="00376DEB">
        <w:rPr>
          <w:sz w:val="24"/>
          <w:lang w:val="ru-RU"/>
        </w:rPr>
        <w:t xml:space="preserve">вправе осмотреть выставленное на продажу имущество. </w:t>
      </w:r>
      <w:r w:rsidR="00A51250" w:rsidRPr="00A51250">
        <w:rPr>
          <w:b/>
          <w:sz w:val="24"/>
          <w:shd w:val="clear" w:color="auto" w:fill="FFFFFF"/>
        </w:rPr>
        <w:t>По вопросу осмотра имущества обращаться в ОГУП «Фармация» к главному инженеру Смирнову Александру С</w:t>
      </w:r>
      <w:r w:rsidR="00A51250">
        <w:rPr>
          <w:b/>
          <w:sz w:val="24"/>
          <w:shd w:val="clear" w:color="auto" w:fill="FFFFFF"/>
        </w:rPr>
        <w:t>ергеевичу, тел. (4932) 59-39-39</w:t>
      </w:r>
      <w:r w:rsidR="004A2BC4">
        <w:rPr>
          <w:rStyle w:val="js-phone-number"/>
          <w:b/>
          <w:sz w:val="24"/>
          <w:shd w:val="clear" w:color="auto" w:fill="FFFFFF"/>
          <w:lang w:val="ru-RU"/>
        </w:rPr>
        <w:t>.</w:t>
      </w:r>
    </w:p>
    <w:p w:rsidR="007812B1" w:rsidRPr="00473A07" w:rsidRDefault="007812B1" w:rsidP="009A4868">
      <w:pPr>
        <w:pStyle w:val="31"/>
        <w:tabs>
          <w:tab w:val="left" w:pos="851"/>
        </w:tabs>
        <w:ind w:firstLine="851"/>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w:t>
      </w:r>
      <w:r w:rsidRPr="00473A07">
        <w:rPr>
          <w:sz w:val="24"/>
        </w:rPr>
        <w:lastRenderedPageBreak/>
        <w:t>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отказаться от проведения продажи не позднее чем за 3 (три) дня до даты проведения продажи.</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4"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
    <w:p w:rsidR="00D42666" w:rsidRDefault="00D42666" w:rsidP="009A4868">
      <w:pPr>
        <w:pStyle w:val="220"/>
        <w:numPr>
          <w:ilvl w:val="12"/>
          <w:numId w:val="0"/>
        </w:numPr>
        <w:tabs>
          <w:tab w:val="left" w:pos="851"/>
        </w:tabs>
        <w:ind w:right="0" w:firstLine="851"/>
        <w:rPr>
          <w:bCs/>
          <w:sz w:val="24"/>
          <w:szCs w:val="24"/>
        </w:rPr>
      </w:pPr>
      <w:r w:rsidRPr="005033E9">
        <w:rPr>
          <w:bCs/>
          <w:sz w:val="24"/>
          <w:szCs w:val="24"/>
        </w:rPr>
        <w:t>При внесении изменений срок подачи заявок на участие в продаже продлевается таким образом, чтобы с даты размещения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A4868">
      <w:pPr>
        <w:pStyle w:val="220"/>
        <w:numPr>
          <w:ilvl w:val="12"/>
          <w:numId w:val="0"/>
        </w:numPr>
        <w:tabs>
          <w:tab w:val="left" w:pos="851"/>
        </w:tabs>
        <w:ind w:right="0" w:firstLine="851"/>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9D610D" w:rsidRDefault="009806D9" w:rsidP="009A4868">
      <w:pPr>
        <w:pStyle w:val="a9"/>
        <w:tabs>
          <w:tab w:val="left" w:pos="851"/>
        </w:tabs>
        <w:spacing w:after="0" w:line="240" w:lineRule="auto"/>
        <w:ind w:firstLine="851"/>
        <w:jc w:val="both"/>
        <w:rPr>
          <w:b/>
          <w:sz w:val="24"/>
          <w:szCs w:val="24"/>
        </w:rPr>
      </w:pPr>
      <w:r w:rsidRPr="009D610D">
        <w:rPr>
          <w:b/>
          <w:sz w:val="24"/>
          <w:szCs w:val="24"/>
        </w:rPr>
        <w:t>1.1</w:t>
      </w:r>
      <w:r w:rsidR="00AA5EEE" w:rsidRPr="009D610D">
        <w:rPr>
          <w:b/>
          <w:sz w:val="24"/>
          <w:szCs w:val="24"/>
          <w:lang w:val="ru-RU"/>
        </w:rPr>
        <w:t>2</w:t>
      </w:r>
      <w:r w:rsidRPr="009D610D">
        <w:rPr>
          <w:b/>
          <w:sz w:val="24"/>
          <w:szCs w:val="24"/>
        </w:rPr>
        <w:t xml:space="preserve">. </w:t>
      </w:r>
      <w:r w:rsidR="007A7667" w:rsidRPr="009D610D">
        <w:rPr>
          <w:b/>
          <w:sz w:val="24"/>
          <w:szCs w:val="24"/>
        </w:rPr>
        <w:t>Условия и сроки платежа, необходимые реквизиты счетов.</w:t>
      </w:r>
    </w:p>
    <w:p w:rsidR="00951711" w:rsidRDefault="00044CD9" w:rsidP="009A4868">
      <w:pPr>
        <w:pStyle w:val="a9"/>
        <w:tabs>
          <w:tab w:val="left" w:pos="851"/>
        </w:tabs>
        <w:spacing w:after="0" w:line="240" w:lineRule="auto"/>
        <w:ind w:firstLine="851"/>
        <w:jc w:val="both"/>
        <w:rPr>
          <w:sz w:val="24"/>
          <w:szCs w:val="24"/>
          <w:lang w:val="ru-RU"/>
        </w:rPr>
      </w:pPr>
      <w:r w:rsidRPr="0040799A">
        <w:rPr>
          <w:sz w:val="24"/>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951711" w:rsidRPr="00951711">
        <w:rPr>
          <w:sz w:val="24"/>
          <w:szCs w:val="24"/>
        </w:rPr>
        <w:t>получатель - Ивановское областное государственное унитарное предприятие «Фармация», расчетный счет 40602810217000000005 в Ивановском отделении №8639 ПАО Сбербанк, ИНН 3729010595, КПП 370201001, БИК 042406608, корреспондентский счет 30101810000000000608.</w:t>
      </w:r>
    </w:p>
    <w:p w:rsidR="00044CD9" w:rsidRPr="0040799A" w:rsidRDefault="00044CD9" w:rsidP="009A4868">
      <w:pPr>
        <w:pStyle w:val="a9"/>
        <w:tabs>
          <w:tab w:val="left" w:pos="851"/>
        </w:tabs>
        <w:spacing w:after="0" w:line="240" w:lineRule="auto"/>
        <w:ind w:firstLine="851"/>
        <w:jc w:val="both"/>
        <w:rPr>
          <w:b/>
          <w:sz w:val="24"/>
          <w:szCs w:val="24"/>
        </w:rPr>
      </w:pPr>
      <w:r w:rsidRPr="0040799A">
        <w:rPr>
          <w:b/>
          <w:sz w:val="24"/>
          <w:szCs w:val="24"/>
        </w:rPr>
        <w:lastRenderedPageBreak/>
        <w:t>1.13</w:t>
      </w:r>
      <w:r w:rsidRPr="0040799A">
        <w:rPr>
          <w:sz w:val="24"/>
          <w:szCs w:val="24"/>
        </w:rPr>
        <w:t>. Сроки, время подачи заявок и проведения продажи на аукционе:</w:t>
      </w:r>
    </w:p>
    <w:p w:rsidR="00044CD9" w:rsidRPr="0040799A" w:rsidRDefault="00044CD9" w:rsidP="009A4868">
      <w:pPr>
        <w:tabs>
          <w:tab w:val="left" w:pos="851"/>
        </w:tabs>
        <w:spacing w:after="0" w:line="240" w:lineRule="auto"/>
        <w:ind w:firstLine="851"/>
        <w:jc w:val="both"/>
        <w:rPr>
          <w:bCs/>
          <w:szCs w:val="24"/>
          <w:lang w:eastAsia="ru-RU"/>
        </w:rPr>
      </w:pPr>
      <w:r w:rsidRPr="0040799A">
        <w:rPr>
          <w:bCs/>
          <w:szCs w:val="24"/>
          <w:lang w:eastAsia="ru-RU"/>
        </w:rPr>
        <w:t>Указанное в настоящем информационном сообщении время – московское.</w:t>
      </w:r>
    </w:p>
    <w:p w:rsidR="00044CD9" w:rsidRPr="00A86BF9" w:rsidRDefault="00044CD9" w:rsidP="009A4868">
      <w:pPr>
        <w:tabs>
          <w:tab w:val="left" w:pos="851"/>
        </w:tabs>
        <w:spacing w:after="0" w:line="240" w:lineRule="auto"/>
        <w:ind w:firstLine="851"/>
        <w:jc w:val="both"/>
        <w:rPr>
          <w:bCs/>
          <w:szCs w:val="24"/>
          <w:lang w:eastAsia="ru-RU"/>
        </w:rPr>
      </w:pPr>
      <w:r w:rsidRPr="0040799A">
        <w:rPr>
          <w:bCs/>
          <w:szCs w:val="24"/>
          <w:lang w:eastAsia="ru-RU"/>
        </w:rPr>
        <w:t>При исчислении сроков, указанных в настоящем информационном</w:t>
      </w:r>
      <w:r w:rsidRPr="006D4292">
        <w:rPr>
          <w:bCs/>
          <w:szCs w:val="24"/>
          <w:lang w:eastAsia="ru-RU"/>
        </w:rPr>
        <w:t xml:space="preserve"> сообщении, </w:t>
      </w:r>
      <w:r w:rsidRPr="00A86BF9">
        <w:rPr>
          <w:bCs/>
          <w:szCs w:val="24"/>
          <w:lang w:eastAsia="ru-RU"/>
        </w:rPr>
        <w:t>принимается время сервера электронной торговой площадки – московское.</w:t>
      </w:r>
    </w:p>
    <w:p w:rsidR="00044CD9" w:rsidRPr="001A2BDE"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1A2BDE">
        <w:rPr>
          <w:b/>
          <w:szCs w:val="24"/>
        </w:rPr>
        <w:t xml:space="preserve">Дата и время начала приема заявок </w:t>
      </w:r>
      <w:r w:rsidRPr="001A2BDE">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A51250">
            <w:rPr>
              <w:rStyle w:val="aff9"/>
            </w:rPr>
            <w:t>1</w:t>
          </w:r>
          <w:r w:rsidR="00951711">
            <w:rPr>
              <w:rStyle w:val="aff9"/>
            </w:rPr>
            <w:t>8</w:t>
          </w:r>
          <w:r w:rsidR="00395909" w:rsidRPr="001A2BDE">
            <w:rPr>
              <w:rStyle w:val="aff9"/>
            </w:rPr>
            <w:t>.</w:t>
          </w:r>
          <w:r w:rsidR="009A4868">
            <w:rPr>
              <w:rStyle w:val="aff9"/>
            </w:rPr>
            <w:t>0</w:t>
          </w:r>
          <w:r w:rsidR="00A51250">
            <w:rPr>
              <w:rStyle w:val="aff9"/>
            </w:rPr>
            <w:t>2</w:t>
          </w:r>
          <w:r w:rsidRPr="001A2BDE">
            <w:rPr>
              <w:rStyle w:val="aff9"/>
            </w:rPr>
            <w:t>.202</w:t>
          </w:r>
          <w:r w:rsidR="009A4868">
            <w:rPr>
              <w:rStyle w:val="aff9"/>
            </w:rPr>
            <w:t>5</w:t>
          </w:r>
          <w:r w:rsidRPr="001A2BDE">
            <w:rPr>
              <w:rStyle w:val="aff9"/>
            </w:rPr>
            <w:t xml:space="preserve"> в 18:00</w:t>
          </w:r>
        </w:sdtContent>
      </w:sdt>
      <w:r w:rsidRPr="001A2BDE">
        <w:rPr>
          <w:szCs w:val="24"/>
        </w:rPr>
        <w:t>.</w:t>
      </w:r>
    </w:p>
    <w:p w:rsidR="00044CD9" w:rsidRPr="001A2BDE"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1A2BDE">
        <w:rPr>
          <w:b/>
          <w:szCs w:val="24"/>
        </w:rPr>
        <w:t xml:space="preserve">Дата и время окончания приема заявок </w:t>
      </w:r>
      <w:r w:rsidRPr="001A2BDE">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A51250">
            <w:rPr>
              <w:rStyle w:val="aff9"/>
            </w:rPr>
            <w:t>24</w:t>
          </w:r>
          <w:r w:rsidR="00F03E36" w:rsidRPr="009A4868">
            <w:rPr>
              <w:rStyle w:val="aff9"/>
            </w:rPr>
            <w:t>.</w:t>
          </w:r>
          <w:r w:rsidR="00395909" w:rsidRPr="009A4868">
            <w:rPr>
              <w:rStyle w:val="aff9"/>
            </w:rPr>
            <w:t>0</w:t>
          </w:r>
          <w:r w:rsidR="009A4868">
            <w:rPr>
              <w:rStyle w:val="aff9"/>
            </w:rPr>
            <w:t>3</w:t>
          </w:r>
          <w:r w:rsidRPr="009A4868">
            <w:rPr>
              <w:rStyle w:val="aff9"/>
            </w:rPr>
            <w:t>.202</w:t>
          </w:r>
          <w:r w:rsidR="00395909" w:rsidRPr="009A4868">
            <w:rPr>
              <w:rStyle w:val="aff9"/>
            </w:rPr>
            <w:t>5</w:t>
          </w:r>
        </w:sdtContent>
      </w:sdt>
      <w:r w:rsidRPr="001A2BDE">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1A2BDE">
            <w:rPr>
              <w:rStyle w:val="aff9"/>
            </w:rPr>
            <w:t>08</w:t>
          </w:r>
        </w:sdtContent>
      </w:sdt>
      <w:r w:rsidRPr="001A2BDE">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1A2BDE">
            <w:rPr>
              <w:rStyle w:val="aff9"/>
            </w:rPr>
            <w:t>00</w:t>
          </w:r>
        </w:sdtContent>
      </w:sdt>
      <w:r w:rsidRPr="001A2BDE">
        <w:rPr>
          <w:rStyle w:val="aff9"/>
        </w:rPr>
        <w:t>.</w:t>
      </w:r>
    </w:p>
    <w:p w:rsidR="00072B71" w:rsidRPr="009A4868"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b/>
          <w:szCs w:val="24"/>
        </w:rPr>
      </w:pPr>
      <w:r w:rsidRPr="001A2BDE">
        <w:rPr>
          <w:b/>
          <w:szCs w:val="24"/>
        </w:rPr>
        <w:t>Дата</w:t>
      </w:r>
      <w:r w:rsidR="00B018FD" w:rsidRPr="001A2BDE">
        <w:rPr>
          <w:b/>
          <w:szCs w:val="24"/>
        </w:rPr>
        <w:t xml:space="preserve"> и время </w:t>
      </w:r>
      <w:r w:rsidRPr="001A2BDE">
        <w:rPr>
          <w:b/>
          <w:szCs w:val="24"/>
        </w:rPr>
        <w:t xml:space="preserve"> рассмотрения заявок</w:t>
      </w:r>
      <w:r w:rsidRPr="001A2BDE">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A51250">
            <w:rPr>
              <w:rStyle w:val="aff9"/>
            </w:rPr>
            <w:t>27</w:t>
          </w:r>
          <w:r w:rsidR="00395909" w:rsidRPr="009A4868">
            <w:rPr>
              <w:rStyle w:val="aff9"/>
            </w:rPr>
            <w:t>.0</w:t>
          </w:r>
          <w:r w:rsidR="00F37D77">
            <w:rPr>
              <w:rStyle w:val="aff9"/>
            </w:rPr>
            <w:t>3</w:t>
          </w:r>
          <w:r w:rsidRPr="009A4868">
            <w:rPr>
              <w:rStyle w:val="aff9"/>
            </w:rPr>
            <w:t>.202</w:t>
          </w:r>
          <w:r w:rsidR="00395909" w:rsidRPr="009A4868">
            <w:rPr>
              <w:rStyle w:val="aff9"/>
            </w:rPr>
            <w:t>5</w:t>
          </w:r>
        </w:sdtContent>
      </w:sdt>
      <w:r w:rsidR="00F54A6F" w:rsidRPr="001A2BDE">
        <w:rPr>
          <w:szCs w:val="24"/>
        </w:rPr>
        <w:t xml:space="preserve"> </w:t>
      </w:r>
      <w:r w:rsidR="00B018FD" w:rsidRPr="001A2BDE">
        <w:rPr>
          <w:szCs w:val="24"/>
        </w:rPr>
        <w:t xml:space="preserve"> </w:t>
      </w:r>
      <w:r w:rsidR="004768E5" w:rsidRPr="001A2BDE">
        <w:rPr>
          <w:b/>
          <w:szCs w:val="24"/>
        </w:rPr>
        <w:t>в 1</w:t>
      </w:r>
      <w:r w:rsidR="00D00334" w:rsidRPr="001A2BDE">
        <w:rPr>
          <w:b/>
          <w:szCs w:val="24"/>
        </w:rPr>
        <w:t>0</w:t>
      </w:r>
      <w:r w:rsidR="00B018FD" w:rsidRPr="001A2BDE">
        <w:rPr>
          <w:b/>
          <w:szCs w:val="24"/>
        </w:rPr>
        <w:t>:</w:t>
      </w:r>
      <w:r w:rsidR="00395909" w:rsidRPr="001A2BDE">
        <w:rPr>
          <w:b/>
          <w:szCs w:val="24"/>
        </w:rPr>
        <w:t>00</w:t>
      </w:r>
    </w:p>
    <w:p w:rsidR="00044CD9" w:rsidRPr="009A4868"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1A2BDE">
        <w:rPr>
          <w:b/>
          <w:szCs w:val="24"/>
        </w:rPr>
        <w:t>Дата и время начала аукциона</w:t>
      </w:r>
      <w:r w:rsidRPr="001A2BDE">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A51250">
            <w:rPr>
              <w:rStyle w:val="aff9"/>
            </w:rPr>
            <w:t>28</w:t>
          </w:r>
          <w:r w:rsidR="00395909" w:rsidRPr="009A4868">
            <w:rPr>
              <w:rStyle w:val="aff9"/>
            </w:rPr>
            <w:t>.0</w:t>
          </w:r>
          <w:r w:rsidR="00F37D77">
            <w:rPr>
              <w:rStyle w:val="aff9"/>
            </w:rPr>
            <w:t>3</w:t>
          </w:r>
          <w:r w:rsidRPr="009A4868">
            <w:rPr>
              <w:rStyle w:val="aff9"/>
            </w:rPr>
            <w:t>.202</w:t>
          </w:r>
          <w:r w:rsidR="00395909" w:rsidRPr="009A4868">
            <w:rPr>
              <w:rStyle w:val="aff9"/>
            </w:rPr>
            <w:t>5</w:t>
          </w:r>
        </w:sdtContent>
      </w:sdt>
      <w:r w:rsidRPr="001A2BDE">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395909" w:rsidRPr="001A2BDE">
            <w:rPr>
              <w:rStyle w:val="aff9"/>
            </w:rPr>
            <w:t>09</w:t>
          </w:r>
        </w:sdtContent>
      </w:sdt>
      <w:r w:rsidRPr="001A2BDE">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1A2BDE">
            <w:rPr>
              <w:rStyle w:val="aff9"/>
            </w:rPr>
            <w:t>00</w:t>
          </w:r>
        </w:sdtContent>
      </w:sdt>
      <w:r w:rsidRPr="001A2BDE">
        <w:rPr>
          <w:szCs w:val="24"/>
        </w:rPr>
        <w:t>.</w:t>
      </w:r>
    </w:p>
    <w:p w:rsidR="00044CD9" w:rsidRPr="00C920EC" w:rsidRDefault="00044CD9" w:rsidP="009A4868">
      <w:pPr>
        <w:tabs>
          <w:tab w:val="left" w:pos="851"/>
        </w:tabs>
        <w:autoSpaceDE w:val="0"/>
        <w:autoSpaceDN w:val="0"/>
        <w:adjustRightInd w:val="0"/>
        <w:spacing w:after="0" w:line="240" w:lineRule="auto"/>
        <w:ind w:firstLine="851"/>
        <w:jc w:val="both"/>
        <w:rPr>
          <w:rFonts w:eastAsia="Calibri"/>
          <w:szCs w:val="24"/>
          <w:lang w:eastAsia="ru-RU"/>
        </w:rPr>
      </w:pPr>
      <w:r w:rsidRPr="00120B8C">
        <w:rPr>
          <w:rFonts w:eastAsia="Calibri"/>
          <w:szCs w:val="24"/>
        </w:rPr>
        <w:t>Подведение итогов продажи: п</w:t>
      </w:r>
      <w:r w:rsidRPr="00120B8C">
        <w:rPr>
          <w:rFonts w:eastAsia="Calibri"/>
          <w:szCs w:val="24"/>
          <w:lang w:eastAsia="ru-RU"/>
        </w:rPr>
        <w:t xml:space="preserve">роцедура аукциона считается 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A12122" w:rsidRDefault="00A12122" w:rsidP="009A4868">
      <w:pPr>
        <w:widowControl w:val="0"/>
        <w:tabs>
          <w:tab w:val="left" w:pos="851"/>
        </w:tabs>
        <w:spacing w:after="0" w:line="240" w:lineRule="auto"/>
        <w:ind w:firstLine="851"/>
        <w:contextualSpacing/>
        <w:rPr>
          <w:b/>
          <w:szCs w:val="24"/>
          <w:lang w:eastAsia="ru-RU"/>
        </w:rPr>
      </w:pPr>
      <w:r>
        <w:rPr>
          <w:b/>
          <w:szCs w:val="24"/>
          <w:lang w:eastAsia="ru-RU"/>
        </w:rPr>
        <w:t>1.14. Порядок регистрации на электронной площадке</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5"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6" w:history="1">
        <w:r>
          <w:rPr>
            <w:rStyle w:val="ab"/>
            <w:rFonts w:eastAsia="Calibri"/>
            <w:szCs w:val="24"/>
          </w:rPr>
          <w:t>http://utp.sberbank-ast.ru</w:t>
        </w:r>
      </w:hyperlink>
      <w:r>
        <w:rPr>
          <w:szCs w:val="24"/>
          <w:lang w:eastAsia="ru-RU"/>
        </w:rPr>
        <w:t>.</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A12122" w:rsidRDefault="00A12122" w:rsidP="009A4868">
      <w:pPr>
        <w:tabs>
          <w:tab w:val="left" w:pos="851"/>
        </w:tabs>
        <w:spacing w:after="0" w:line="240" w:lineRule="auto"/>
        <w:ind w:firstLine="851"/>
        <w:jc w:val="both"/>
        <w:rPr>
          <w:szCs w:val="24"/>
          <w:lang w:eastAsia="ru-RU"/>
        </w:rPr>
      </w:pPr>
      <w:r>
        <w:rPr>
          <w:szCs w:val="24"/>
          <w:lang w:eastAsia="ru-RU"/>
        </w:rPr>
        <w:t xml:space="preserve"> Регистрация на электронной площадке </w:t>
      </w:r>
      <w:hyperlink r:id="rId27" w:history="1">
        <w:r>
          <w:rPr>
            <w:rStyle w:val="ab"/>
            <w:rFonts w:eastAsia="Calibri"/>
            <w:szCs w:val="24"/>
          </w:rPr>
          <w:t>http://utp.sberbank-ast.ru</w:t>
        </w:r>
      </w:hyperlink>
      <w:r>
        <w:rPr>
          <w:szCs w:val="24"/>
          <w:lang w:eastAsia="ru-RU"/>
        </w:rPr>
        <w:t xml:space="preserve"> проводится в соответствии с Регламентом электронной площадки.</w:t>
      </w:r>
    </w:p>
    <w:p w:rsidR="006F39D5" w:rsidRPr="00754FEB" w:rsidRDefault="006F39D5" w:rsidP="009A4868">
      <w:pPr>
        <w:pStyle w:val="a5"/>
        <w:tabs>
          <w:tab w:val="left" w:pos="851"/>
        </w:tabs>
        <w:ind w:firstLine="851"/>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 Федерации.</w:t>
      </w:r>
    </w:p>
    <w:p w:rsidR="006F39D5" w:rsidRDefault="006F39D5" w:rsidP="009A4868">
      <w:pPr>
        <w:tabs>
          <w:tab w:val="left" w:pos="851"/>
        </w:tabs>
        <w:autoSpaceDE w:val="0"/>
        <w:autoSpaceDN w:val="0"/>
        <w:adjustRightInd w:val="0"/>
        <w:spacing w:after="0" w:line="240" w:lineRule="auto"/>
        <w:ind w:firstLine="851"/>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sidRPr="00754FEB">
        <w:rPr>
          <w:rFonts w:ascii="Times New Roman" w:hAnsi="Times New Roman" w:cs="Times New Roman"/>
          <w:sz w:val="24"/>
          <w:szCs w:val="24"/>
        </w:rPr>
        <w:lastRenderedPageBreak/>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9A4868">
      <w:pPr>
        <w:pStyle w:val="31"/>
        <w:tabs>
          <w:tab w:val="left" w:pos="851"/>
        </w:tabs>
        <w:ind w:firstLine="851"/>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9A4868">
      <w:pPr>
        <w:pStyle w:val="31"/>
        <w:tabs>
          <w:tab w:val="left" w:pos="426"/>
          <w:tab w:val="left" w:pos="540"/>
          <w:tab w:val="left" w:pos="851"/>
        </w:tabs>
        <w:ind w:firstLine="851"/>
        <w:outlineLvl w:val="0"/>
        <w:rPr>
          <w:sz w:val="24"/>
          <w:lang w:val="ru-RU"/>
        </w:rPr>
      </w:pPr>
      <w:r>
        <w:rPr>
          <w:sz w:val="24"/>
          <w:lang w:val="ru-RU"/>
        </w:rPr>
        <w:t>В случае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9A4868">
      <w:pPr>
        <w:pStyle w:val="31"/>
        <w:tabs>
          <w:tab w:val="left" w:pos="540"/>
          <w:tab w:val="left" w:pos="851"/>
        </w:tabs>
        <w:ind w:firstLine="851"/>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9A4868">
      <w:pPr>
        <w:pStyle w:val="TextBoldCenter"/>
        <w:tabs>
          <w:tab w:val="left" w:pos="851"/>
        </w:tabs>
        <w:spacing w:before="0"/>
        <w:ind w:firstLine="851"/>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проведении аукциона,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8"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9"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w:t>
      </w:r>
      <w:r>
        <w:rPr>
          <w:rFonts w:eastAsia="Calibri"/>
          <w:szCs w:val="24"/>
          <w:lang w:eastAsia="ru-RU"/>
        </w:rPr>
        <w:lastRenderedPageBreak/>
        <w:t>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9A4868">
      <w:pPr>
        <w:tabs>
          <w:tab w:val="left" w:pos="851"/>
        </w:tabs>
        <w:autoSpaceDE w:val="0"/>
        <w:autoSpaceDN w:val="0"/>
        <w:adjustRightInd w:val="0"/>
        <w:spacing w:after="0" w:line="240" w:lineRule="auto"/>
        <w:ind w:firstLine="851"/>
        <w:jc w:val="both"/>
        <w:rPr>
          <w:rFonts w:eastAsia="Calibri"/>
          <w:szCs w:val="24"/>
          <w:lang w:eastAsia="ru-RU"/>
        </w:rPr>
      </w:pPr>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30"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цена сделки;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lastRenderedPageBreak/>
        <w:t>- фамилия, имя, отчество физического лица или наименование юридического лица - победителя.</w:t>
      </w:r>
    </w:p>
    <w:p w:rsidR="006F39D5" w:rsidRPr="007C6F7E" w:rsidRDefault="006F39D5" w:rsidP="009A4868">
      <w:pPr>
        <w:tabs>
          <w:tab w:val="left" w:pos="851"/>
        </w:tabs>
        <w:autoSpaceDE w:val="0"/>
        <w:autoSpaceDN w:val="0"/>
        <w:adjustRightInd w:val="0"/>
        <w:spacing w:after="0" w:line="240" w:lineRule="auto"/>
        <w:ind w:firstLine="851"/>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Решение о признании аукциона несостоявшимся оформляется протоколом.</w:t>
      </w:r>
    </w:p>
    <w:p w:rsidR="00F0185D" w:rsidRPr="00F0185D" w:rsidRDefault="00DB36A1" w:rsidP="009A4868">
      <w:pPr>
        <w:tabs>
          <w:tab w:val="left" w:pos="851"/>
        </w:tabs>
        <w:spacing w:after="0" w:line="240" w:lineRule="auto"/>
        <w:ind w:firstLine="851"/>
        <w:jc w:val="both"/>
        <w:rPr>
          <w:szCs w:val="24"/>
        </w:rPr>
      </w:pPr>
      <w:r w:rsidRPr="00F0185D">
        <w:rPr>
          <w:rFonts w:eastAsia="Calibri"/>
          <w:b/>
          <w:szCs w:val="24"/>
        </w:rPr>
        <w:t>1.</w:t>
      </w:r>
      <w:r w:rsidR="00AA5EEE" w:rsidRPr="00F0185D">
        <w:rPr>
          <w:rFonts w:eastAsia="Calibri"/>
          <w:b/>
          <w:szCs w:val="24"/>
        </w:rPr>
        <w:t>18</w:t>
      </w:r>
      <w:r w:rsidRPr="00F0185D">
        <w:rPr>
          <w:rFonts w:eastAsia="Calibri"/>
          <w:b/>
          <w:szCs w:val="24"/>
        </w:rPr>
        <w:t>. </w:t>
      </w:r>
      <w:r w:rsidRPr="00F0185D">
        <w:rPr>
          <w:b/>
          <w:szCs w:val="24"/>
        </w:rPr>
        <w:t>Сведения о</w:t>
      </w:r>
      <w:r w:rsidR="00B96ADC" w:rsidRPr="00F0185D">
        <w:rPr>
          <w:b/>
          <w:szCs w:val="24"/>
        </w:rPr>
        <w:t>бо всех</w:t>
      </w:r>
      <w:r w:rsidRPr="00F0185D">
        <w:rPr>
          <w:b/>
          <w:szCs w:val="24"/>
        </w:rPr>
        <w:t xml:space="preserve"> предыдущих торгах по продаже имущества</w:t>
      </w:r>
      <w:r w:rsidR="00B96ADC" w:rsidRPr="00F0185D">
        <w:rPr>
          <w:b/>
          <w:szCs w:val="24"/>
        </w:rPr>
        <w:t>, объявленных в течение года, предшествующего его продаже, и об итогах торгов по продаже такого имущества</w:t>
      </w:r>
      <w:r w:rsidR="005B4EEF" w:rsidRPr="00F0185D">
        <w:rPr>
          <w:szCs w:val="24"/>
        </w:rPr>
        <w:t>:</w:t>
      </w:r>
      <w:r w:rsidR="00932EDC" w:rsidRPr="00F0185D">
        <w:rPr>
          <w:sz w:val="21"/>
          <w:szCs w:val="21"/>
          <w:shd w:val="clear" w:color="auto" w:fill="FFFFFF"/>
        </w:rPr>
        <w:t> </w:t>
      </w:r>
      <w:r w:rsidR="00F0185D" w:rsidRPr="00F0185D">
        <w:rPr>
          <w:szCs w:val="24"/>
        </w:rPr>
        <w:t>в течение предшествующего года не проводились.</w:t>
      </w:r>
    </w:p>
    <w:p w:rsidR="005A6BE5" w:rsidRPr="001913E0" w:rsidRDefault="005A6BE5" w:rsidP="009A4868">
      <w:pPr>
        <w:tabs>
          <w:tab w:val="left" w:pos="851"/>
        </w:tabs>
        <w:spacing w:after="0" w:line="240" w:lineRule="auto"/>
        <w:ind w:firstLine="851"/>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31"/>
          <w:headerReference w:type="default" r:id="rId32"/>
          <w:footerReference w:type="default" r:id="rId33"/>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9C3326" w:rsidRDefault="009C3326" w:rsidP="00C85F32">
      <w:pPr>
        <w:spacing w:after="0" w:line="240" w:lineRule="auto"/>
        <w:ind w:left="-284" w:right="-284" w:firstLine="284"/>
        <w:contextualSpacing/>
        <w:jc w:val="center"/>
        <w:rPr>
          <w:b/>
          <w:szCs w:val="24"/>
        </w:rPr>
      </w:pP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B41C37" w:rsidRDefault="000638C5" w:rsidP="00F37D77">
      <w:pPr>
        <w:spacing w:after="0" w:line="240" w:lineRule="auto"/>
        <w:jc w:val="center"/>
        <w:rPr>
          <w:szCs w:val="24"/>
        </w:rPr>
      </w:pPr>
      <w:proofErr w:type="gramStart"/>
      <w:r w:rsidRPr="00B41C37">
        <w:rPr>
          <w:b/>
        </w:rPr>
        <w:t>наименование имущества:</w:t>
      </w:r>
      <w:r w:rsidR="00246696" w:rsidRPr="00B41C37">
        <w:rPr>
          <w:b/>
        </w:rPr>
        <w:t xml:space="preserve"> </w:t>
      </w:r>
      <w:r w:rsidR="005D5351" w:rsidRPr="00B41C37">
        <w:rPr>
          <w:szCs w:val="24"/>
        </w:rPr>
        <w:t xml:space="preserve"> </w:t>
      </w:r>
      <w:r w:rsidR="00A51250" w:rsidRPr="00A51250">
        <w:rPr>
          <w:szCs w:val="24"/>
        </w:rPr>
        <w:t>нежилое здание, наименование: склады, назначение: нежилое, кадастровый номер 37:24:020506:1191, площадь 635 кв. м, количество этажей:  1, адрес:</w:t>
      </w:r>
      <w:proofErr w:type="gramEnd"/>
      <w:r w:rsidR="00A51250" w:rsidRPr="00A51250">
        <w:rPr>
          <w:szCs w:val="24"/>
        </w:rPr>
        <w:t xml:space="preserve"> Ивановская область, г. Иваново, ул. Генерала Горбатова, д. 19, </w:t>
      </w:r>
      <w:proofErr w:type="gramStart"/>
      <w:r w:rsidR="00A51250" w:rsidRPr="00A51250">
        <w:rPr>
          <w:szCs w:val="24"/>
        </w:rPr>
        <w:t>лит</w:t>
      </w:r>
      <w:proofErr w:type="gramEnd"/>
      <w:r w:rsidR="00A51250" w:rsidRPr="00A51250">
        <w:rPr>
          <w:szCs w:val="24"/>
        </w:rPr>
        <w:t>. Л</w:t>
      </w:r>
      <w:proofErr w:type="gramStart"/>
      <w:r w:rsidR="00A51250" w:rsidRPr="00A51250">
        <w:rPr>
          <w:szCs w:val="24"/>
        </w:rPr>
        <w:t>1</w:t>
      </w:r>
      <w:proofErr w:type="gramEnd"/>
    </w:p>
    <w:p w:rsidR="00F37D77" w:rsidRPr="00B41C37" w:rsidRDefault="00F37D77" w:rsidP="00B41C37">
      <w:pPr>
        <w:spacing w:after="0" w:line="240" w:lineRule="auto"/>
        <w:ind w:firstLine="709"/>
        <w:jc w:val="center"/>
        <w:rPr>
          <w:szCs w:val="24"/>
        </w:rPr>
      </w:pPr>
    </w:p>
    <w:p w:rsidR="00C85F32" w:rsidRPr="00051368" w:rsidRDefault="0059450E" w:rsidP="00F37D77">
      <w:pPr>
        <w:spacing w:after="0" w:line="240" w:lineRule="auto"/>
        <w:ind w:firstLine="709"/>
        <w:jc w:val="both"/>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51368">
        <w:rPr>
          <w:bCs/>
        </w:rPr>
        <w:t>ы(</w:t>
      </w:r>
      <w:proofErr w:type="gramEnd"/>
      <w:r w:rsidR="00C85F32" w:rsidRPr="00051368">
        <w:rPr>
          <w:bCs/>
        </w:rPr>
        <w:t>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подтверждаем(-ю),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9A4868" w:rsidRDefault="003B7893"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lastRenderedPageBreak/>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5D5351" w:rsidRDefault="00F04A15" w:rsidP="005D5351">
      <w:pPr>
        <w:pStyle w:val="4"/>
        <w:ind w:left="567" w:right="118"/>
        <w:jc w:val="right"/>
        <w:rPr>
          <w:i/>
          <w:sz w:val="24"/>
          <w:szCs w:val="24"/>
        </w:rPr>
      </w:pPr>
      <w:r>
        <w:rPr>
          <w:spacing w:val="-15"/>
          <w:szCs w:val="24"/>
        </w:rPr>
        <w:t xml:space="preserve">                                                                        </w:t>
      </w:r>
      <w:r w:rsidR="00A41315" w:rsidRPr="00E64D08">
        <w:rPr>
          <w:sz w:val="26"/>
          <w:szCs w:val="26"/>
        </w:rPr>
        <w:t xml:space="preserve">  </w:t>
      </w:r>
      <w:r w:rsidR="005D5351" w:rsidRPr="00E4752F">
        <w:rPr>
          <w:i/>
          <w:sz w:val="24"/>
          <w:szCs w:val="24"/>
        </w:rPr>
        <w:t>Проект</w:t>
      </w:r>
    </w:p>
    <w:p w:rsidR="00A51250" w:rsidRPr="00A51250" w:rsidRDefault="00A51250" w:rsidP="00A51250">
      <w:pPr>
        <w:pStyle w:val="4"/>
        <w:numPr>
          <w:ilvl w:val="3"/>
          <w:numId w:val="0"/>
        </w:numPr>
        <w:tabs>
          <w:tab w:val="num" w:pos="0"/>
        </w:tabs>
        <w:suppressAutoHyphens/>
        <w:spacing w:before="0" w:after="0"/>
        <w:jc w:val="center"/>
        <w:rPr>
          <w:sz w:val="24"/>
          <w:szCs w:val="24"/>
        </w:rPr>
      </w:pPr>
      <w:r w:rsidRPr="00A51250">
        <w:rPr>
          <w:sz w:val="24"/>
          <w:szCs w:val="24"/>
        </w:rPr>
        <w:t xml:space="preserve">Договор купли-продажи №_______ </w:t>
      </w:r>
    </w:p>
    <w:p w:rsidR="00A51250" w:rsidRPr="00A51250" w:rsidRDefault="00A51250" w:rsidP="00A51250">
      <w:pPr>
        <w:pStyle w:val="4"/>
        <w:numPr>
          <w:ilvl w:val="3"/>
          <w:numId w:val="0"/>
        </w:numPr>
        <w:tabs>
          <w:tab w:val="num" w:pos="0"/>
        </w:tabs>
        <w:suppressAutoHyphens/>
        <w:spacing w:before="0" w:after="0"/>
        <w:jc w:val="center"/>
        <w:rPr>
          <w:sz w:val="24"/>
          <w:szCs w:val="24"/>
        </w:rPr>
      </w:pPr>
      <w:r w:rsidRPr="00A51250">
        <w:rPr>
          <w:rStyle w:val="aff9"/>
          <w:b/>
          <w:sz w:val="24"/>
          <w:szCs w:val="24"/>
        </w:rPr>
        <w:t xml:space="preserve">объекта недвижимого имущества </w:t>
      </w:r>
    </w:p>
    <w:p w:rsidR="00A51250" w:rsidRPr="00A51250" w:rsidRDefault="00A51250" w:rsidP="00A51250">
      <w:pPr>
        <w:pStyle w:val="4"/>
        <w:numPr>
          <w:ilvl w:val="3"/>
          <w:numId w:val="0"/>
        </w:numPr>
        <w:tabs>
          <w:tab w:val="num" w:pos="0"/>
        </w:tabs>
        <w:suppressAutoHyphens/>
        <w:spacing w:before="0" w:after="0"/>
        <w:jc w:val="center"/>
        <w:rPr>
          <w:sz w:val="24"/>
          <w:szCs w:val="24"/>
        </w:rPr>
      </w:pPr>
      <w:r w:rsidRPr="00A51250">
        <w:rPr>
          <w:sz w:val="24"/>
          <w:szCs w:val="24"/>
        </w:rPr>
        <w:t xml:space="preserve">по адресу: Ивановская область, </w:t>
      </w:r>
      <w:r w:rsidRPr="00A51250">
        <w:rPr>
          <w:rStyle w:val="aff9"/>
          <w:b/>
          <w:sz w:val="24"/>
          <w:szCs w:val="24"/>
        </w:rPr>
        <w:t>г. Иваново, ул. Генерала Горбатова, д. 19</w:t>
      </w:r>
    </w:p>
    <w:p w:rsidR="00A51250" w:rsidRPr="00A51250" w:rsidRDefault="00A51250" w:rsidP="00A51250">
      <w:pPr>
        <w:jc w:val="center"/>
        <w:rPr>
          <w:b/>
          <w:szCs w:val="24"/>
        </w:rPr>
      </w:pPr>
    </w:p>
    <w:p w:rsidR="00A51250" w:rsidRPr="00A51250" w:rsidRDefault="00A51250" w:rsidP="00A51250">
      <w:pPr>
        <w:rPr>
          <w:szCs w:val="24"/>
        </w:rPr>
      </w:pPr>
      <w:r w:rsidRPr="00A51250">
        <w:rPr>
          <w:szCs w:val="24"/>
        </w:rPr>
        <w:t>г. Иваново</w:t>
      </w:r>
      <w:r w:rsidRPr="00A51250">
        <w:rPr>
          <w:szCs w:val="24"/>
        </w:rPr>
        <w:tab/>
      </w:r>
      <w:r w:rsidRPr="00A51250">
        <w:rPr>
          <w:szCs w:val="24"/>
        </w:rPr>
        <w:tab/>
      </w:r>
      <w:r w:rsidRPr="00A51250">
        <w:rPr>
          <w:szCs w:val="24"/>
        </w:rPr>
        <w:tab/>
        <w:t xml:space="preserve">           </w:t>
      </w:r>
      <w:r w:rsidRPr="00A51250">
        <w:rPr>
          <w:szCs w:val="24"/>
        </w:rPr>
        <w:tab/>
        <w:t xml:space="preserve">    </w:t>
      </w:r>
      <w:r w:rsidRPr="00A51250">
        <w:rPr>
          <w:szCs w:val="24"/>
        </w:rPr>
        <w:tab/>
      </w:r>
      <w:r w:rsidRPr="00A51250">
        <w:rPr>
          <w:szCs w:val="24"/>
        </w:rPr>
        <w:tab/>
      </w:r>
      <w:r w:rsidR="006E0029">
        <w:rPr>
          <w:szCs w:val="24"/>
        </w:rPr>
        <w:t xml:space="preserve">               </w:t>
      </w:r>
      <w:r w:rsidRPr="00A51250">
        <w:rPr>
          <w:szCs w:val="24"/>
        </w:rPr>
        <w:t xml:space="preserve">       «___» ____________ 202</w:t>
      </w:r>
      <w:r w:rsidR="006E0029">
        <w:rPr>
          <w:szCs w:val="24"/>
        </w:rPr>
        <w:t>5</w:t>
      </w:r>
      <w:r w:rsidRPr="00A51250">
        <w:rPr>
          <w:szCs w:val="24"/>
        </w:rPr>
        <w:t xml:space="preserve"> г.</w:t>
      </w:r>
    </w:p>
    <w:p w:rsidR="00A51250" w:rsidRPr="00A51250" w:rsidRDefault="00A51250" w:rsidP="00A51250">
      <w:pPr>
        <w:pStyle w:val="1a"/>
        <w:ind w:right="0" w:firstLine="708"/>
        <w:jc w:val="both"/>
        <w:rPr>
          <w:szCs w:val="24"/>
        </w:rPr>
      </w:pPr>
      <w:proofErr w:type="gramStart"/>
      <w:r w:rsidRPr="00A51250">
        <w:rPr>
          <w:bCs/>
          <w:szCs w:val="24"/>
          <w:lang w:val="ru-RU"/>
        </w:rPr>
        <w:t xml:space="preserve">Ивановское </w:t>
      </w:r>
      <w:r w:rsidRPr="00A51250">
        <w:rPr>
          <w:bCs/>
          <w:szCs w:val="24"/>
        </w:rPr>
        <w:t xml:space="preserve">областное </w:t>
      </w:r>
      <w:r w:rsidRPr="00A51250">
        <w:rPr>
          <w:bCs/>
          <w:szCs w:val="24"/>
          <w:lang w:val="ru-RU"/>
        </w:rPr>
        <w:t>государственное унитарное предприятие</w:t>
      </w:r>
      <w:r w:rsidRPr="00A51250">
        <w:rPr>
          <w:bCs/>
          <w:szCs w:val="24"/>
        </w:rPr>
        <w:t xml:space="preserve"> «</w:t>
      </w:r>
      <w:r w:rsidRPr="00A51250">
        <w:rPr>
          <w:bCs/>
          <w:szCs w:val="24"/>
          <w:lang w:val="ru-RU"/>
        </w:rPr>
        <w:t>Фармация</w:t>
      </w:r>
      <w:r w:rsidRPr="00A51250">
        <w:rPr>
          <w:bCs/>
          <w:szCs w:val="24"/>
        </w:rPr>
        <w:t>»</w:t>
      </w:r>
      <w:r w:rsidRPr="00A51250">
        <w:rPr>
          <w:b w:val="0"/>
          <w:szCs w:val="24"/>
        </w:rPr>
        <w:t xml:space="preserve"> в лице </w:t>
      </w:r>
      <w:r w:rsidRPr="00A51250">
        <w:rPr>
          <w:b w:val="0"/>
          <w:szCs w:val="24"/>
          <w:lang w:val="ru-RU"/>
        </w:rPr>
        <w:t>директора</w:t>
      </w:r>
      <w:r w:rsidRPr="00A51250">
        <w:rPr>
          <w:b w:val="0"/>
          <w:szCs w:val="24"/>
        </w:rPr>
        <w:t xml:space="preserve"> </w:t>
      </w:r>
      <w:r w:rsidRPr="00A51250">
        <w:rPr>
          <w:b w:val="0"/>
          <w:szCs w:val="24"/>
          <w:lang w:val="ru-RU"/>
        </w:rPr>
        <w:t>Чистякова Евгения Вячеславовича</w:t>
      </w:r>
      <w:r w:rsidRPr="00A51250">
        <w:rPr>
          <w:b w:val="0"/>
          <w:szCs w:val="24"/>
        </w:rPr>
        <w:t xml:space="preserve">, действующего на основании Устава,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в соответствии </w:t>
      </w:r>
      <w:r w:rsidRPr="00A51250">
        <w:rPr>
          <w:b w:val="0"/>
          <w:szCs w:val="24"/>
          <w:lang w:val="ru-RU" w:eastAsia="ru-RU"/>
        </w:rPr>
        <w:t xml:space="preserve">с </w:t>
      </w:r>
      <w:r w:rsidRPr="00A51250">
        <w:rPr>
          <w:b w:val="0"/>
          <w:szCs w:val="24"/>
        </w:rPr>
        <w:t>Гражданским кодексом Российской Федерации, Законом Ивановской области от 30.04.2003 № 41-ОЗ «О порядке управления и распоряжения  имуществом, находящимся в</w:t>
      </w:r>
      <w:proofErr w:type="gramEnd"/>
      <w:r w:rsidRPr="00A51250">
        <w:rPr>
          <w:b w:val="0"/>
          <w:szCs w:val="24"/>
        </w:rPr>
        <w:t xml:space="preserve">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w:t>
      </w:r>
      <w:r w:rsidRPr="00A51250">
        <w:rPr>
          <w:b w:val="0"/>
          <w:szCs w:val="24"/>
          <w:lang w:val="ru-RU"/>
        </w:rPr>
        <w:t>И</w:t>
      </w:r>
      <w:proofErr w:type="spellStart"/>
      <w:r w:rsidRPr="00A51250">
        <w:rPr>
          <w:b w:val="0"/>
          <w:szCs w:val="24"/>
        </w:rPr>
        <w:t>вановской</w:t>
      </w:r>
      <w:proofErr w:type="spellEnd"/>
      <w:r w:rsidRPr="00A51250">
        <w:rPr>
          <w:b w:val="0"/>
          <w:szCs w:val="24"/>
        </w:rPr>
        <w:t xml:space="preserve"> области»,  на основании Протокола «Об итогах аукциона» от «____» ________ 20</w:t>
      </w:r>
      <w:r w:rsidRPr="00A51250">
        <w:rPr>
          <w:b w:val="0"/>
          <w:szCs w:val="24"/>
          <w:lang w:val="ru-RU"/>
        </w:rPr>
        <w:t>2_</w:t>
      </w:r>
      <w:r w:rsidRPr="00A51250">
        <w:rPr>
          <w:b w:val="0"/>
          <w:szCs w:val="24"/>
        </w:rPr>
        <w:t xml:space="preserve"> года № ______ заседания Комиссии по проведению аукциона по продаже имущества, находящегося в собственности Ивановской области, закрепленного на праве </w:t>
      </w:r>
      <w:r w:rsidRPr="00A51250">
        <w:rPr>
          <w:b w:val="0"/>
          <w:szCs w:val="24"/>
          <w:lang w:val="ru-RU"/>
        </w:rPr>
        <w:t>хозяйственного ведения</w:t>
      </w:r>
      <w:r w:rsidRPr="00A51250">
        <w:rPr>
          <w:b w:val="0"/>
          <w:szCs w:val="24"/>
        </w:rPr>
        <w:t xml:space="preserve"> за </w:t>
      </w:r>
      <w:r w:rsidRPr="00A51250">
        <w:rPr>
          <w:b w:val="0"/>
          <w:szCs w:val="24"/>
          <w:lang w:val="ru-RU"/>
        </w:rPr>
        <w:t>Ивановским о</w:t>
      </w:r>
      <w:proofErr w:type="spellStart"/>
      <w:r w:rsidRPr="00A51250">
        <w:rPr>
          <w:b w:val="0"/>
          <w:szCs w:val="24"/>
        </w:rPr>
        <w:t>бластным</w:t>
      </w:r>
      <w:proofErr w:type="spellEnd"/>
      <w:r w:rsidRPr="00A51250">
        <w:rPr>
          <w:b w:val="0"/>
          <w:szCs w:val="24"/>
        </w:rPr>
        <w:t xml:space="preserve"> </w:t>
      </w:r>
      <w:r w:rsidRPr="00A51250">
        <w:rPr>
          <w:b w:val="0"/>
          <w:szCs w:val="24"/>
          <w:lang w:val="ru-RU"/>
        </w:rPr>
        <w:t>государственным унитарным предприятием</w:t>
      </w:r>
      <w:r w:rsidRPr="00A51250">
        <w:rPr>
          <w:b w:val="0"/>
          <w:szCs w:val="24"/>
        </w:rPr>
        <w:t xml:space="preserve"> «</w:t>
      </w:r>
      <w:r w:rsidRPr="00A51250">
        <w:rPr>
          <w:b w:val="0"/>
          <w:szCs w:val="24"/>
          <w:lang w:val="ru-RU"/>
        </w:rPr>
        <w:t>Фармация</w:t>
      </w:r>
      <w:r w:rsidRPr="00A51250">
        <w:rPr>
          <w:b w:val="0"/>
          <w:szCs w:val="24"/>
        </w:rPr>
        <w:t xml:space="preserve">» (далее - Аукцион), заключили настоящий Договор (далее – «Договор») о нижеследующем. </w:t>
      </w:r>
    </w:p>
    <w:p w:rsidR="00A51250" w:rsidRPr="00A51250" w:rsidRDefault="00A51250" w:rsidP="00A51250">
      <w:pPr>
        <w:spacing w:after="0" w:line="240" w:lineRule="auto"/>
        <w:jc w:val="center"/>
        <w:rPr>
          <w:b/>
          <w:szCs w:val="24"/>
        </w:rPr>
      </w:pPr>
    </w:p>
    <w:p w:rsidR="00A51250" w:rsidRPr="00A51250" w:rsidRDefault="00A51250" w:rsidP="00A51250">
      <w:pPr>
        <w:spacing w:after="0" w:line="240" w:lineRule="auto"/>
        <w:ind w:firstLine="720"/>
        <w:jc w:val="center"/>
        <w:rPr>
          <w:b/>
          <w:szCs w:val="24"/>
        </w:rPr>
      </w:pPr>
      <w:r w:rsidRPr="00A51250">
        <w:rPr>
          <w:b/>
          <w:szCs w:val="24"/>
        </w:rPr>
        <w:t>Статья 1. Предмет Договора</w:t>
      </w:r>
    </w:p>
    <w:p w:rsidR="00A51250" w:rsidRPr="00A51250" w:rsidRDefault="00A51250" w:rsidP="00A51250">
      <w:pPr>
        <w:pStyle w:val="1a"/>
        <w:ind w:right="0" w:firstLine="709"/>
        <w:jc w:val="both"/>
        <w:rPr>
          <w:rFonts w:eastAsia="Calibri"/>
          <w:b w:val="0"/>
          <w:szCs w:val="24"/>
        </w:rPr>
      </w:pPr>
      <w:r w:rsidRPr="00A51250">
        <w:rPr>
          <w:b w:val="0"/>
          <w:szCs w:val="24"/>
        </w:rPr>
        <w:t>1.1. Предметом купли-продажи по настоящему Договору является недвижимое имущество</w:t>
      </w:r>
      <w:r w:rsidRPr="00A51250">
        <w:rPr>
          <w:b w:val="0"/>
          <w:szCs w:val="24"/>
          <w:lang w:val="ru-RU"/>
        </w:rPr>
        <w:t xml:space="preserve"> Ивановской области, закрепленное на праве хозяйственного ведения за Ивановским областным государственным унитарным предприятием «Фармация» (далее – предприятием): нежилое здание, наименование: склады, назначение: нежилое,  кадастровый номер: 37:24:020506:1191, площадь 635 м2, количество этажей 1, адрес: Ивановская область, город Иваново, улица Генерала Горбато</w:t>
      </w:r>
      <w:r w:rsidR="00951711">
        <w:rPr>
          <w:b w:val="0"/>
          <w:szCs w:val="24"/>
          <w:lang w:val="ru-RU"/>
        </w:rPr>
        <w:t>ва</w:t>
      </w:r>
      <w:r w:rsidRPr="00A51250">
        <w:rPr>
          <w:b w:val="0"/>
          <w:szCs w:val="24"/>
          <w:lang w:val="ru-RU"/>
        </w:rPr>
        <w:t xml:space="preserve">, дом № 19 лит.Л1 (запись о государственной регистрации права собственности Ивановской области №37:24:020506:1191-37/073/2020-1 от 28.09.2020, запись о государственной регистрации права хозяйственного ведения №37:24:020506:1191-37/073/2020-2 от 28.09.2020) </w:t>
      </w:r>
      <w:r w:rsidRPr="00A51250">
        <w:rPr>
          <w:rFonts w:eastAsia="Calibri"/>
          <w:b w:val="0"/>
          <w:szCs w:val="24"/>
        </w:rPr>
        <w:t>(далее — Имущество).</w:t>
      </w:r>
    </w:p>
    <w:p w:rsidR="00A51250" w:rsidRPr="00A51250" w:rsidRDefault="00A51250" w:rsidP="00A51250">
      <w:pPr>
        <w:widowControl w:val="0"/>
        <w:shd w:val="clear" w:color="auto" w:fill="FFFFFF"/>
        <w:tabs>
          <w:tab w:val="left" w:pos="720"/>
        </w:tabs>
        <w:autoSpaceDE w:val="0"/>
        <w:spacing w:after="0" w:line="240" w:lineRule="auto"/>
        <w:ind w:firstLine="720"/>
        <w:jc w:val="both"/>
        <w:rPr>
          <w:szCs w:val="24"/>
        </w:rPr>
      </w:pPr>
      <w:r w:rsidRPr="00A51250">
        <w:rPr>
          <w:szCs w:val="24"/>
        </w:rPr>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A51250" w:rsidRPr="00A51250" w:rsidRDefault="00A51250" w:rsidP="00A51250">
      <w:pPr>
        <w:spacing w:after="0" w:line="240" w:lineRule="auto"/>
        <w:ind w:firstLine="720"/>
        <w:jc w:val="both"/>
        <w:rPr>
          <w:szCs w:val="24"/>
        </w:rPr>
      </w:pPr>
      <w:r w:rsidRPr="00A51250">
        <w:rPr>
          <w:szCs w:val="24"/>
        </w:rPr>
        <w:t xml:space="preserve">1.3. Стороны по настоящему Договору обязуются: </w:t>
      </w:r>
    </w:p>
    <w:p w:rsidR="00A51250" w:rsidRPr="00A51250" w:rsidRDefault="00A51250" w:rsidP="00A51250">
      <w:pPr>
        <w:spacing w:after="0" w:line="240" w:lineRule="auto"/>
        <w:jc w:val="both"/>
        <w:rPr>
          <w:szCs w:val="24"/>
        </w:rPr>
      </w:pPr>
      <w:r w:rsidRPr="00A51250">
        <w:rPr>
          <w:b/>
          <w:szCs w:val="24"/>
        </w:rPr>
        <w:t xml:space="preserve">Покупатель обязуется: </w:t>
      </w:r>
    </w:p>
    <w:p w:rsidR="00A51250" w:rsidRPr="00A51250" w:rsidRDefault="00A51250" w:rsidP="00A51250">
      <w:pPr>
        <w:numPr>
          <w:ilvl w:val="0"/>
          <w:numId w:val="5"/>
        </w:numPr>
        <w:suppressAutoHyphens/>
        <w:spacing w:after="0" w:line="240" w:lineRule="auto"/>
        <w:ind w:firstLine="426"/>
        <w:jc w:val="both"/>
        <w:rPr>
          <w:szCs w:val="24"/>
        </w:rPr>
      </w:pPr>
      <w:r w:rsidRPr="00A51250">
        <w:rPr>
          <w:szCs w:val="24"/>
        </w:rPr>
        <w:t xml:space="preserve"> произвести оплату Имущества в сумме и на условиях, установленных в статье 2 настоящего Договора;</w:t>
      </w:r>
    </w:p>
    <w:p w:rsidR="00A51250" w:rsidRPr="00A51250" w:rsidRDefault="00A51250" w:rsidP="00A51250">
      <w:pPr>
        <w:spacing w:after="0" w:line="240" w:lineRule="auto"/>
        <w:jc w:val="both"/>
        <w:rPr>
          <w:szCs w:val="24"/>
        </w:rPr>
      </w:pPr>
      <w:r w:rsidRPr="00A51250">
        <w:rPr>
          <w:b/>
          <w:szCs w:val="24"/>
        </w:rPr>
        <w:t>Продавец обязуются:</w:t>
      </w:r>
    </w:p>
    <w:p w:rsidR="00A51250" w:rsidRPr="00A51250" w:rsidRDefault="00A51250" w:rsidP="00A51250">
      <w:pPr>
        <w:pStyle w:val="2110"/>
        <w:numPr>
          <w:ilvl w:val="0"/>
          <w:numId w:val="5"/>
        </w:numPr>
        <w:tabs>
          <w:tab w:val="clear" w:pos="708"/>
          <w:tab w:val="clear" w:pos="8222"/>
          <w:tab w:val="left" w:pos="709"/>
        </w:tabs>
        <w:ind w:right="0" w:firstLine="426"/>
        <w:rPr>
          <w:sz w:val="24"/>
          <w:szCs w:val="24"/>
        </w:rPr>
      </w:pPr>
      <w:r w:rsidRPr="00A51250">
        <w:rPr>
          <w:sz w:val="24"/>
          <w:szCs w:val="24"/>
        </w:rPr>
        <w:t xml:space="preserve"> осуществить действия по передаче Имущества в собственность Покупателя в порядке, установленном статьей 3 настоящего Договора. </w:t>
      </w:r>
    </w:p>
    <w:p w:rsidR="00A51250" w:rsidRPr="00A51250" w:rsidRDefault="00A51250" w:rsidP="00A51250">
      <w:pPr>
        <w:spacing w:after="0" w:line="240" w:lineRule="auto"/>
        <w:jc w:val="center"/>
        <w:rPr>
          <w:szCs w:val="24"/>
        </w:rPr>
      </w:pPr>
    </w:p>
    <w:p w:rsidR="00A51250" w:rsidRDefault="00A51250" w:rsidP="00A51250">
      <w:pPr>
        <w:spacing w:after="0" w:line="240" w:lineRule="auto"/>
        <w:jc w:val="center"/>
        <w:rPr>
          <w:b/>
          <w:szCs w:val="24"/>
        </w:rPr>
      </w:pPr>
    </w:p>
    <w:p w:rsidR="00A51250" w:rsidRPr="00A51250" w:rsidRDefault="00A51250" w:rsidP="00A51250">
      <w:pPr>
        <w:spacing w:after="0" w:line="240" w:lineRule="auto"/>
        <w:jc w:val="center"/>
        <w:rPr>
          <w:szCs w:val="24"/>
        </w:rPr>
      </w:pPr>
      <w:r w:rsidRPr="00A51250">
        <w:rPr>
          <w:b/>
          <w:szCs w:val="24"/>
        </w:rPr>
        <w:t>Статья 2. Порядок оплаты имущества</w:t>
      </w:r>
    </w:p>
    <w:p w:rsidR="00A51250" w:rsidRPr="00A51250" w:rsidRDefault="00A51250" w:rsidP="00A51250">
      <w:pPr>
        <w:spacing w:after="0" w:line="240" w:lineRule="auto"/>
        <w:jc w:val="center"/>
        <w:rPr>
          <w:b/>
          <w:szCs w:val="24"/>
        </w:rPr>
      </w:pPr>
    </w:p>
    <w:p w:rsidR="00A51250" w:rsidRPr="00A51250" w:rsidRDefault="00A51250" w:rsidP="00A51250">
      <w:pPr>
        <w:autoSpaceDE w:val="0"/>
        <w:spacing w:after="0" w:line="240" w:lineRule="auto"/>
        <w:ind w:firstLine="709"/>
        <w:jc w:val="both"/>
        <w:rPr>
          <w:szCs w:val="24"/>
        </w:rPr>
      </w:pPr>
      <w:r w:rsidRPr="00A51250">
        <w:rPr>
          <w:szCs w:val="24"/>
        </w:rPr>
        <w:t>2.1. Установленная по итогам Аукциона цена продажи Имущества составляет</w:t>
      </w:r>
      <w:proofErr w:type="gramStart"/>
      <w:r w:rsidRPr="00A51250">
        <w:rPr>
          <w:szCs w:val="24"/>
        </w:rPr>
        <w:t xml:space="preserve"> _____________ (_____________________________) </w:t>
      </w:r>
      <w:proofErr w:type="gramEnd"/>
      <w:r w:rsidRPr="00A51250">
        <w:rPr>
          <w:szCs w:val="24"/>
        </w:rPr>
        <w:t>рублей (в том числе НДС).</w:t>
      </w:r>
    </w:p>
    <w:p w:rsidR="00A51250" w:rsidRPr="00A51250" w:rsidRDefault="00A51250" w:rsidP="00A51250">
      <w:pPr>
        <w:autoSpaceDE w:val="0"/>
        <w:spacing w:after="0" w:line="240" w:lineRule="auto"/>
        <w:ind w:firstLine="709"/>
        <w:jc w:val="both"/>
        <w:rPr>
          <w:szCs w:val="24"/>
        </w:rPr>
      </w:pPr>
      <w:r w:rsidRPr="00A51250">
        <w:rPr>
          <w:szCs w:val="24"/>
        </w:rPr>
        <w:t>2.2. Задаток в размере</w:t>
      </w:r>
      <w:proofErr w:type="gramStart"/>
      <w:r w:rsidRPr="00A51250">
        <w:rPr>
          <w:szCs w:val="24"/>
        </w:rPr>
        <w:t xml:space="preserve"> __________ (__________________________) </w:t>
      </w:r>
      <w:proofErr w:type="gramEnd"/>
      <w:r w:rsidRPr="00A51250">
        <w:rPr>
          <w:szCs w:val="24"/>
        </w:rPr>
        <w:t xml:space="preserve">рублей, внесенный Покупателем на счет оператора электронной площадки, засчитывается в счет оплаты имущества. </w:t>
      </w:r>
    </w:p>
    <w:p w:rsidR="00A51250" w:rsidRPr="00A51250" w:rsidRDefault="00A51250" w:rsidP="00A51250">
      <w:pPr>
        <w:spacing w:after="0" w:line="240" w:lineRule="auto"/>
        <w:ind w:firstLine="709"/>
        <w:jc w:val="both"/>
        <w:rPr>
          <w:szCs w:val="24"/>
        </w:rPr>
      </w:pPr>
      <w:r w:rsidRPr="00A51250">
        <w:rPr>
          <w:szCs w:val="24"/>
        </w:rPr>
        <w:t>2.3. С учетом п. 2.2 настоящего Договора Покупатель обязан оплатить за Имущество денежные средства в российских рублях, в том числе НДС, в размере</w:t>
      </w:r>
      <w:proofErr w:type="gramStart"/>
      <w:r w:rsidRPr="00A51250">
        <w:rPr>
          <w:szCs w:val="24"/>
        </w:rPr>
        <w:t xml:space="preserve"> (_____________________) </w:t>
      </w:r>
      <w:proofErr w:type="gramEnd"/>
      <w:r w:rsidRPr="00A51250">
        <w:rPr>
          <w:szCs w:val="24"/>
        </w:rPr>
        <w:t xml:space="preserve">рублей, которые должны быть внесены единовременным платежом в течение 30 календарных дней с момента заключения договора в безналичном порядке на счет: </w:t>
      </w:r>
    </w:p>
    <w:p w:rsidR="00A51250" w:rsidRPr="00A51250" w:rsidRDefault="00A51250" w:rsidP="00A51250">
      <w:pPr>
        <w:spacing w:after="0" w:line="240" w:lineRule="auto"/>
        <w:ind w:firstLine="709"/>
        <w:jc w:val="both"/>
        <w:rPr>
          <w:szCs w:val="24"/>
        </w:rPr>
      </w:pPr>
      <w:r w:rsidRPr="00A51250">
        <w:rPr>
          <w:szCs w:val="24"/>
        </w:rPr>
        <w:t>Получатель: Полное наименование:</w:t>
      </w:r>
    </w:p>
    <w:p w:rsidR="00A51250" w:rsidRPr="00A51250" w:rsidRDefault="00A51250" w:rsidP="00A51250">
      <w:pPr>
        <w:spacing w:after="0" w:line="240" w:lineRule="auto"/>
        <w:ind w:firstLine="709"/>
        <w:jc w:val="both"/>
        <w:rPr>
          <w:szCs w:val="24"/>
        </w:rPr>
      </w:pPr>
      <w:r w:rsidRPr="00A51250">
        <w:rPr>
          <w:szCs w:val="24"/>
        </w:rPr>
        <w:t>Ивановское областное государственное унитарное предприятие «Фармация»</w:t>
      </w:r>
    </w:p>
    <w:p w:rsidR="00A51250" w:rsidRPr="00A51250" w:rsidRDefault="00A51250" w:rsidP="00A51250">
      <w:pPr>
        <w:spacing w:after="0" w:line="240" w:lineRule="auto"/>
        <w:ind w:firstLine="709"/>
        <w:jc w:val="both"/>
        <w:rPr>
          <w:szCs w:val="24"/>
        </w:rPr>
      </w:pPr>
      <w:r w:rsidRPr="00A51250">
        <w:rPr>
          <w:szCs w:val="24"/>
        </w:rPr>
        <w:t>Сокращенное наименование: ОГУП «Фармация»</w:t>
      </w:r>
    </w:p>
    <w:p w:rsidR="00A51250" w:rsidRPr="00A51250" w:rsidRDefault="00A51250" w:rsidP="00A51250">
      <w:pPr>
        <w:spacing w:after="0" w:line="240" w:lineRule="auto"/>
        <w:ind w:firstLine="709"/>
        <w:jc w:val="both"/>
        <w:rPr>
          <w:szCs w:val="24"/>
        </w:rPr>
      </w:pPr>
      <w:r w:rsidRPr="00A51250">
        <w:rPr>
          <w:szCs w:val="24"/>
        </w:rPr>
        <w:t>ИНН/КПП 3729010595/370201001 ОГРН 1023700548497</w:t>
      </w:r>
    </w:p>
    <w:p w:rsidR="00A51250" w:rsidRPr="00A51250" w:rsidRDefault="00A51250" w:rsidP="00A51250">
      <w:pPr>
        <w:spacing w:after="0" w:line="240" w:lineRule="auto"/>
        <w:ind w:firstLine="709"/>
        <w:jc w:val="both"/>
        <w:rPr>
          <w:szCs w:val="24"/>
        </w:rPr>
      </w:pPr>
      <w:r w:rsidRPr="00A51250">
        <w:rPr>
          <w:szCs w:val="24"/>
        </w:rPr>
        <w:t>Расчетный счет 40602810217000000005</w:t>
      </w:r>
    </w:p>
    <w:p w:rsidR="00A51250" w:rsidRPr="00A51250" w:rsidRDefault="00A51250" w:rsidP="00A51250">
      <w:pPr>
        <w:spacing w:after="0" w:line="240" w:lineRule="auto"/>
        <w:ind w:firstLine="709"/>
        <w:jc w:val="both"/>
        <w:rPr>
          <w:szCs w:val="24"/>
        </w:rPr>
      </w:pPr>
      <w:r w:rsidRPr="00A51250">
        <w:rPr>
          <w:szCs w:val="24"/>
        </w:rPr>
        <w:t>Корреспондентский счет 30101810000000000608</w:t>
      </w:r>
    </w:p>
    <w:p w:rsidR="00A51250" w:rsidRPr="00A51250" w:rsidRDefault="00A51250" w:rsidP="00A51250">
      <w:pPr>
        <w:spacing w:after="0" w:line="240" w:lineRule="auto"/>
        <w:ind w:firstLine="709"/>
        <w:jc w:val="both"/>
        <w:rPr>
          <w:szCs w:val="24"/>
        </w:rPr>
      </w:pPr>
      <w:r w:rsidRPr="00A51250">
        <w:rPr>
          <w:szCs w:val="24"/>
        </w:rPr>
        <w:t>БИК банка 042406608</w:t>
      </w:r>
    </w:p>
    <w:p w:rsidR="00A51250" w:rsidRPr="00A51250" w:rsidRDefault="00A51250" w:rsidP="00A51250">
      <w:pPr>
        <w:spacing w:after="0" w:line="240" w:lineRule="auto"/>
        <w:ind w:firstLine="709"/>
        <w:jc w:val="both"/>
        <w:rPr>
          <w:szCs w:val="24"/>
        </w:rPr>
      </w:pPr>
      <w:r w:rsidRPr="00A51250">
        <w:rPr>
          <w:szCs w:val="24"/>
        </w:rPr>
        <w:t>Банк Ивановское отделение №8639 ПАО Сбербанк</w:t>
      </w:r>
    </w:p>
    <w:p w:rsidR="00A51250" w:rsidRPr="00A51250" w:rsidRDefault="00A51250" w:rsidP="00A51250">
      <w:pPr>
        <w:spacing w:after="0" w:line="240" w:lineRule="auto"/>
        <w:ind w:firstLine="709"/>
        <w:jc w:val="both"/>
        <w:rPr>
          <w:szCs w:val="24"/>
        </w:rPr>
      </w:pPr>
      <w:r w:rsidRPr="00A51250">
        <w:rPr>
          <w:szCs w:val="24"/>
        </w:rPr>
        <w:t xml:space="preserve">В платежном </w:t>
      </w:r>
      <w:proofErr w:type="gramStart"/>
      <w:r w:rsidRPr="00A51250">
        <w:rPr>
          <w:szCs w:val="24"/>
        </w:rPr>
        <w:t>поручении</w:t>
      </w:r>
      <w:proofErr w:type="gramEnd"/>
      <w:r w:rsidRPr="00A51250">
        <w:rPr>
          <w:szCs w:val="24"/>
        </w:rPr>
        <w:t xml:space="preserve">,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A51250" w:rsidRPr="00A51250" w:rsidRDefault="00A51250" w:rsidP="00A51250">
      <w:pPr>
        <w:spacing w:after="0" w:line="240" w:lineRule="auto"/>
        <w:ind w:firstLine="709"/>
        <w:jc w:val="both"/>
        <w:rPr>
          <w:szCs w:val="24"/>
        </w:rPr>
      </w:pPr>
      <w:r w:rsidRPr="00A51250">
        <w:rPr>
          <w:szCs w:val="24"/>
        </w:rPr>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A51250" w:rsidRPr="00A51250" w:rsidRDefault="00A51250" w:rsidP="00A51250">
      <w:pPr>
        <w:spacing w:after="0" w:line="240" w:lineRule="auto"/>
        <w:ind w:firstLine="709"/>
        <w:jc w:val="both"/>
        <w:rPr>
          <w:szCs w:val="24"/>
        </w:rPr>
      </w:pPr>
      <w:r w:rsidRPr="00A51250">
        <w:rPr>
          <w:szCs w:val="24"/>
        </w:rPr>
        <w:t xml:space="preserve">2.4. Надлежащим выполнением обязательства Покупателя по оплате Имущества является выполнение п.2.2 и 2.3 настоящего Договора. </w:t>
      </w:r>
    </w:p>
    <w:p w:rsidR="00A51250" w:rsidRPr="00A51250" w:rsidRDefault="00A51250" w:rsidP="00A51250">
      <w:pPr>
        <w:spacing w:after="0" w:line="240" w:lineRule="auto"/>
        <w:jc w:val="center"/>
        <w:rPr>
          <w:szCs w:val="24"/>
        </w:rPr>
      </w:pPr>
    </w:p>
    <w:p w:rsidR="00A51250" w:rsidRPr="00A51250" w:rsidRDefault="00A51250" w:rsidP="00A51250">
      <w:pPr>
        <w:pStyle w:val="3"/>
        <w:numPr>
          <w:ilvl w:val="2"/>
          <w:numId w:val="0"/>
        </w:numPr>
        <w:tabs>
          <w:tab w:val="num" w:pos="0"/>
        </w:tabs>
        <w:suppressAutoHyphens/>
        <w:overflowPunct w:val="0"/>
        <w:autoSpaceDE w:val="0"/>
        <w:spacing w:before="0" w:after="0" w:line="240" w:lineRule="auto"/>
        <w:jc w:val="center"/>
        <w:textAlignment w:val="baseline"/>
        <w:rPr>
          <w:rFonts w:ascii="Times New Roman" w:hAnsi="Times New Roman"/>
          <w:bCs w:val="0"/>
          <w:sz w:val="24"/>
          <w:szCs w:val="24"/>
        </w:rPr>
      </w:pPr>
      <w:r w:rsidRPr="00A51250">
        <w:rPr>
          <w:rFonts w:ascii="Times New Roman" w:hAnsi="Times New Roman"/>
          <w:bCs w:val="0"/>
          <w:sz w:val="24"/>
          <w:szCs w:val="24"/>
        </w:rPr>
        <w:t>Статья 3. Переход права собственности на имущество</w:t>
      </w:r>
    </w:p>
    <w:p w:rsidR="00A51250" w:rsidRPr="00A51250" w:rsidRDefault="00A51250" w:rsidP="00A51250">
      <w:pPr>
        <w:pStyle w:val="2111"/>
        <w:ind w:right="0"/>
        <w:rPr>
          <w:sz w:val="24"/>
          <w:szCs w:val="24"/>
        </w:rPr>
      </w:pPr>
      <w:r w:rsidRPr="00A51250">
        <w:rPr>
          <w:sz w:val="24"/>
          <w:szCs w:val="24"/>
        </w:rPr>
        <w:t xml:space="preserve">3.1. 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не позднее чем через 10 (десять) рабочих дней после полной оплаты имущества в порядке, предусмотренном настоящим Договором. </w:t>
      </w:r>
    </w:p>
    <w:p w:rsidR="00A51250" w:rsidRPr="00A51250" w:rsidRDefault="00A51250" w:rsidP="00A51250">
      <w:pPr>
        <w:pStyle w:val="2111"/>
        <w:ind w:right="0"/>
        <w:rPr>
          <w:sz w:val="24"/>
          <w:szCs w:val="24"/>
        </w:rPr>
      </w:pPr>
      <w:r w:rsidRPr="00A51250">
        <w:rPr>
          <w:sz w:val="24"/>
          <w:szCs w:val="24"/>
        </w:rPr>
        <w:t>Выполнение Покупателем обязательств, указанных в п. 2.3 настоящего Договора подтверждается выписками со счета получателя о поступлении денежных сре</w:t>
      </w:r>
      <w:proofErr w:type="gramStart"/>
      <w:r w:rsidRPr="00A51250">
        <w:rPr>
          <w:sz w:val="24"/>
          <w:szCs w:val="24"/>
        </w:rPr>
        <w:t>дств в сч</w:t>
      </w:r>
      <w:proofErr w:type="gramEnd"/>
      <w:r w:rsidRPr="00A51250">
        <w:rPr>
          <w:sz w:val="24"/>
          <w:szCs w:val="24"/>
        </w:rPr>
        <w:t xml:space="preserve">ет оплаты Имущества. </w:t>
      </w:r>
    </w:p>
    <w:p w:rsidR="00A51250" w:rsidRPr="00A51250" w:rsidRDefault="00A51250" w:rsidP="00A51250">
      <w:pPr>
        <w:pStyle w:val="2111"/>
        <w:ind w:right="0"/>
        <w:rPr>
          <w:sz w:val="24"/>
          <w:szCs w:val="24"/>
        </w:rPr>
      </w:pPr>
      <w:r w:rsidRPr="00A51250">
        <w:rPr>
          <w:sz w:val="24"/>
          <w:szCs w:val="24"/>
        </w:rPr>
        <w:t xml:space="preserve">3.2. Обязанность нести в полном объеме расходы по государственной регистрации перехода права собственности на Имущество возлагается на Покупателя. </w:t>
      </w:r>
    </w:p>
    <w:p w:rsidR="00A51250" w:rsidRPr="00A51250" w:rsidRDefault="00A51250" w:rsidP="00A51250">
      <w:pPr>
        <w:pStyle w:val="2111"/>
        <w:ind w:right="0" w:firstLine="0"/>
        <w:jc w:val="center"/>
        <w:rPr>
          <w:sz w:val="24"/>
          <w:szCs w:val="24"/>
        </w:rPr>
      </w:pPr>
    </w:p>
    <w:p w:rsidR="00A51250" w:rsidRPr="00A51250" w:rsidRDefault="00A51250" w:rsidP="00A51250">
      <w:pPr>
        <w:pStyle w:val="3"/>
        <w:numPr>
          <w:ilvl w:val="2"/>
          <w:numId w:val="0"/>
        </w:numPr>
        <w:tabs>
          <w:tab w:val="num" w:pos="0"/>
        </w:tabs>
        <w:suppressAutoHyphens/>
        <w:overflowPunct w:val="0"/>
        <w:autoSpaceDE w:val="0"/>
        <w:spacing w:before="0" w:after="0" w:line="240" w:lineRule="auto"/>
        <w:jc w:val="center"/>
        <w:textAlignment w:val="baseline"/>
        <w:rPr>
          <w:rFonts w:ascii="Times New Roman" w:hAnsi="Times New Roman"/>
          <w:b w:val="0"/>
          <w:sz w:val="24"/>
          <w:szCs w:val="24"/>
        </w:rPr>
      </w:pPr>
      <w:r w:rsidRPr="00A51250">
        <w:rPr>
          <w:rFonts w:ascii="Times New Roman" w:hAnsi="Times New Roman"/>
          <w:bCs w:val="0"/>
          <w:sz w:val="24"/>
          <w:szCs w:val="24"/>
        </w:rPr>
        <w:t>Статья 4. Ответственность Сторон</w:t>
      </w:r>
    </w:p>
    <w:p w:rsidR="00A51250" w:rsidRPr="00A51250" w:rsidRDefault="00A51250" w:rsidP="00A51250">
      <w:pPr>
        <w:spacing w:after="0" w:line="240" w:lineRule="auto"/>
        <w:ind w:firstLine="709"/>
        <w:jc w:val="both"/>
        <w:rPr>
          <w:szCs w:val="24"/>
        </w:rPr>
      </w:pPr>
      <w:r w:rsidRPr="00A51250">
        <w:rPr>
          <w:szCs w:val="24"/>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A51250" w:rsidRPr="00A51250" w:rsidRDefault="00A51250" w:rsidP="00A51250">
      <w:pPr>
        <w:spacing w:after="0" w:line="240" w:lineRule="auto"/>
        <w:ind w:firstLine="709"/>
        <w:jc w:val="both"/>
        <w:rPr>
          <w:szCs w:val="24"/>
        </w:rPr>
      </w:pPr>
      <w:r w:rsidRPr="00A51250">
        <w:rPr>
          <w:szCs w:val="24"/>
        </w:rPr>
        <w:t>4.2. За нарушение сроков внесения денежных сре</w:t>
      </w:r>
      <w:proofErr w:type="gramStart"/>
      <w:r w:rsidRPr="00A51250">
        <w:rPr>
          <w:szCs w:val="24"/>
        </w:rPr>
        <w:t>дств в сч</w:t>
      </w:r>
      <w:proofErr w:type="gramEnd"/>
      <w:r w:rsidRPr="00A51250">
        <w:rPr>
          <w:szCs w:val="24"/>
        </w:rPr>
        <w:t>ет оплаты имущества в порядке, предусмотренном п.2.3 настоящего Договора, Покупатель уплачивает Продавцу пеню в размере 0,2 % от невнесенной суммы за каждый день просрочки.</w:t>
      </w:r>
    </w:p>
    <w:p w:rsidR="00A51250" w:rsidRPr="00A51250" w:rsidRDefault="00A51250" w:rsidP="00A51250">
      <w:pPr>
        <w:spacing w:after="0" w:line="240" w:lineRule="auto"/>
        <w:ind w:firstLine="709"/>
        <w:jc w:val="both"/>
        <w:rPr>
          <w:szCs w:val="24"/>
        </w:rPr>
      </w:pPr>
      <w:r w:rsidRPr="00A51250">
        <w:rPr>
          <w:szCs w:val="24"/>
        </w:rPr>
        <w:t>Просрочка внесения денежных сре</w:t>
      </w:r>
      <w:proofErr w:type="gramStart"/>
      <w:r w:rsidRPr="00A51250">
        <w:rPr>
          <w:szCs w:val="24"/>
        </w:rPr>
        <w:t>дств в сч</w:t>
      </w:r>
      <w:proofErr w:type="gramEnd"/>
      <w:r w:rsidRPr="00A51250">
        <w:rPr>
          <w:szCs w:val="24"/>
        </w:rPr>
        <w:t>ет оплаты Имущества в сумме и сроки, указанные в статье 2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2 настоящего Договора.</w:t>
      </w:r>
    </w:p>
    <w:p w:rsidR="00A51250" w:rsidRPr="00A51250" w:rsidRDefault="00A51250" w:rsidP="00A51250">
      <w:pPr>
        <w:spacing w:after="0" w:line="240" w:lineRule="auto"/>
        <w:ind w:firstLine="709"/>
        <w:jc w:val="both"/>
        <w:rPr>
          <w:szCs w:val="24"/>
        </w:rPr>
      </w:pPr>
      <w:r w:rsidRPr="00A51250">
        <w:rPr>
          <w:szCs w:val="24"/>
        </w:rPr>
        <w:lastRenderedPageBreak/>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A51250">
        <w:rPr>
          <w:szCs w:val="24"/>
        </w:rPr>
        <w:t>с даты отправления</w:t>
      </w:r>
      <w:proofErr w:type="gramEnd"/>
      <w:r w:rsidRPr="00A51250">
        <w:rPr>
          <w:szCs w:val="24"/>
        </w:rPr>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A51250" w:rsidRPr="00A51250" w:rsidRDefault="00A51250" w:rsidP="00A51250">
      <w:pPr>
        <w:spacing w:after="0" w:line="240" w:lineRule="auto"/>
        <w:jc w:val="center"/>
        <w:rPr>
          <w:szCs w:val="24"/>
        </w:rPr>
      </w:pPr>
    </w:p>
    <w:p w:rsidR="00A51250" w:rsidRPr="00A51250" w:rsidRDefault="00A51250" w:rsidP="00A51250">
      <w:pPr>
        <w:spacing w:after="0" w:line="240" w:lineRule="auto"/>
        <w:jc w:val="center"/>
        <w:rPr>
          <w:b/>
          <w:szCs w:val="24"/>
        </w:rPr>
      </w:pPr>
      <w:r w:rsidRPr="00A51250">
        <w:rPr>
          <w:b/>
          <w:szCs w:val="24"/>
        </w:rPr>
        <w:t>Статья 5. Заключительные положения</w:t>
      </w:r>
    </w:p>
    <w:p w:rsidR="00A51250" w:rsidRPr="00A51250" w:rsidRDefault="00A51250" w:rsidP="00A51250">
      <w:pPr>
        <w:spacing w:after="0" w:line="240" w:lineRule="auto"/>
        <w:ind w:firstLine="709"/>
        <w:jc w:val="both"/>
        <w:rPr>
          <w:szCs w:val="24"/>
        </w:rPr>
      </w:pPr>
      <w:r w:rsidRPr="00A51250">
        <w:rPr>
          <w:szCs w:val="24"/>
        </w:rPr>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A51250" w:rsidRPr="00A51250" w:rsidRDefault="00A51250" w:rsidP="00A51250">
      <w:pPr>
        <w:spacing w:after="0" w:line="240" w:lineRule="auto"/>
        <w:ind w:firstLine="709"/>
        <w:jc w:val="both"/>
        <w:rPr>
          <w:szCs w:val="24"/>
        </w:rPr>
      </w:pPr>
      <w:r w:rsidRPr="00A51250">
        <w:rPr>
          <w:szCs w:val="24"/>
        </w:rPr>
        <w:t xml:space="preserve">5.2. Настоящий Договор </w:t>
      </w:r>
      <w:proofErr w:type="gramStart"/>
      <w:r w:rsidRPr="00A51250">
        <w:rPr>
          <w:szCs w:val="24"/>
        </w:rPr>
        <w:t>вступает в силу с момента его подписания и прекращает</w:t>
      </w:r>
      <w:proofErr w:type="gramEnd"/>
      <w:r w:rsidRPr="00A51250">
        <w:rPr>
          <w:szCs w:val="24"/>
        </w:rPr>
        <w:t xml:space="preserve"> свое действие: </w:t>
      </w:r>
    </w:p>
    <w:p w:rsidR="00A51250" w:rsidRPr="00A51250" w:rsidRDefault="00A51250" w:rsidP="00A51250">
      <w:pPr>
        <w:spacing w:after="0" w:line="240" w:lineRule="auto"/>
        <w:ind w:firstLine="709"/>
        <w:jc w:val="both"/>
        <w:rPr>
          <w:szCs w:val="24"/>
        </w:rPr>
      </w:pPr>
      <w:r w:rsidRPr="00A51250">
        <w:rPr>
          <w:szCs w:val="24"/>
        </w:rPr>
        <w:t xml:space="preserve">- исполнением Сторонами своих обязательств по настоящему Договору; </w:t>
      </w:r>
    </w:p>
    <w:p w:rsidR="00A51250" w:rsidRPr="00A51250" w:rsidRDefault="00A51250" w:rsidP="00A51250">
      <w:pPr>
        <w:spacing w:after="0" w:line="240" w:lineRule="auto"/>
        <w:ind w:firstLine="709"/>
        <w:jc w:val="both"/>
        <w:rPr>
          <w:szCs w:val="24"/>
        </w:rPr>
      </w:pPr>
      <w:r w:rsidRPr="00A51250">
        <w:rPr>
          <w:szCs w:val="24"/>
        </w:rPr>
        <w:t xml:space="preserve">- в случае, предусмотренном п. 4.2 настоящего Договора; </w:t>
      </w:r>
    </w:p>
    <w:p w:rsidR="00A51250" w:rsidRPr="00A51250" w:rsidRDefault="00A51250" w:rsidP="00A51250">
      <w:pPr>
        <w:spacing w:after="0" w:line="240" w:lineRule="auto"/>
        <w:ind w:firstLine="709"/>
        <w:jc w:val="both"/>
        <w:rPr>
          <w:szCs w:val="24"/>
        </w:rPr>
      </w:pPr>
      <w:r w:rsidRPr="00A51250">
        <w:rPr>
          <w:szCs w:val="24"/>
        </w:rPr>
        <w:t xml:space="preserve">- по иным основаниям, предусмотренным действующим законодательством Российской Федерации. </w:t>
      </w:r>
    </w:p>
    <w:p w:rsidR="00A51250" w:rsidRPr="00A51250" w:rsidRDefault="00A51250" w:rsidP="00A51250">
      <w:pPr>
        <w:spacing w:after="0" w:line="240" w:lineRule="auto"/>
        <w:ind w:firstLine="709"/>
        <w:jc w:val="both"/>
        <w:rPr>
          <w:szCs w:val="24"/>
        </w:rPr>
      </w:pPr>
      <w:r w:rsidRPr="00A51250">
        <w:rPr>
          <w:szCs w:val="24"/>
        </w:rPr>
        <w:t xml:space="preserve">5.3.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 </w:t>
      </w:r>
    </w:p>
    <w:p w:rsidR="00A51250" w:rsidRPr="00A51250" w:rsidRDefault="00A51250" w:rsidP="00A51250">
      <w:pPr>
        <w:spacing w:after="0" w:line="240" w:lineRule="auto"/>
        <w:ind w:firstLine="709"/>
        <w:jc w:val="both"/>
        <w:rPr>
          <w:szCs w:val="24"/>
        </w:rPr>
      </w:pPr>
      <w:r w:rsidRPr="00A51250">
        <w:rPr>
          <w:szCs w:val="24"/>
        </w:rPr>
        <w:t xml:space="preserve">5.4.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A51250" w:rsidRPr="00A51250" w:rsidRDefault="00A51250" w:rsidP="00A51250">
      <w:pPr>
        <w:spacing w:after="0" w:line="240" w:lineRule="auto"/>
        <w:ind w:firstLine="709"/>
        <w:jc w:val="both"/>
        <w:rPr>
          <w:b/>
          <w:szCs w:val="24"/>
        </w:rPr>
      </w:pPr>
    </w:p>
    <w:p w:rsidR="00A51250" w:rsidRPr="00A51250" w:rsidRDefault="00A51250" w:rsidP="00A51250">
      <w:pPr>
        <w:spacing w:after="0" w:line="240" w:lineRule="auto"/>
        <w:jc w:val="center"/>
        <w:rPr>
          <w:b/>
          <w:szCs w:val="24"/>
        </w:rPr>
      </w:pPr>
      <w:r w:rsidRPr="00A51250">
        <w:rPr>
          <w:b/>
          <w:szCs w:val="24"/>
        </w:rPr>
        <w:t xml:space="preserve">Статья 7. Реквизиты Сторон </w:t>
      </w:r>
    </w:p>
    <w:p w:rsidR="00A51250" w:rsidRPr="00A51250" w:rsidRDefault="00A51250" w:rsidP="00A51250">
      <w:pPr>
        <w:spacing w:after="0" w:line="240" w:lineRule="auto"/>
        <w:jc w:val="center"/>
        <w:rPr>
          <w:szCs w:val="24"/>
        </w:rPr>
      </w:pPr>
    </w:p>
    <w:tbl>
      <w:tblPr>
        <w:tblW w:w="9498" w:type="dxa"/>
        <w:tblInd w:w="108" w:type="dxa"/>
        <w:tblLayout w:type="fixed"/>
        <w:tblLook w:val="0000" w:firstRow="0" w:lastRow="0" w:firstColumn="0" w:lastColumn="0" w:noHBand="0" w:noVBand="0"/>
      </w:tblPr>
      <w:tblGrid>
        <w:gridCol w:w="4820"/>
        <w:gridCol w:w="4678"/>
      </w:tblGrid>
      <w:tr w:rsidR="00A51250" w:rsidRPr="00A51250" w:rsidTr="00CE0705">
        <w:trPr>
          <w:trHeight w:val="293"/>
        </w:trPr>
        <w:tc>
          <w:tcPr>
            <w:tcW w:w="4820" w:type="dxa"/>
            <w:shd w:val="clear" w:color="auto" w:fill="auto"/>
          </w:tcPr>
          <w:p w:rsidR="00A51250" w:rsidRPr="00A51250" w:rsidRDefault="00A51250" w:rsidP="00A51250">
            <w:pPr>
              <w:pStyle w:val="2"/>
              <w:numPr>
                <w:ilvl w:val="1"/>
                <w:numId w:val="0"/>
              </w:numPr>
              <w:tabs>
                <w:tab w:val="num" w:pos="0"/>
              </w:tabs>
              <w:suppressAutoHyphens/>
              <w:spacing w:before="0" w:after="0"/>
              <w:rPr>
                <w:rFonts w:ascii="Times New Roman" w:hAnsi="Times New Roman" w:cs="Times New Roman"/>
                <w:sz w:val="24"/>
                <w:szCs w:val="24"/>
              </w:rPr>
            </w:pPr>
            <w:r w:rsidRPr="00A51250">
              <w:rPr>
                <w:rFonts w:ascii="Times New Roman" w:hAnsi="Times New Roman" w:cs="Times New Roman"/>
                <w:sz w:val="24"/>
                <w:szCs w:val="24"/>
              </w:rPr>
              <w:t xml:space="preserve">Продавец: </w:t>
            </w:r>
          </w:p>
          <w:p w:rsidR="00A51250" w:rsidRPr="00A51250" w:rsidRDefault="00A51250" w:rsidP="00A51250">
            <w:pPr>
              <w:spacing w:after="0" w:line="240" w:lineRule="auto"/>
              <w:rPr>
                <w:szCs w:val="24"/>
                <w:lang w:eastAsia="ru-RU"/>
              </w:rPr>
            </w:pPr>
          </w:p>
          <w:p w:rsidR="00A51250" w:rsidRPr="00A51250" w:rsidRDefault="00A51250" w:rsidP="00A51250">
            <w:pPr>
              <w:widowControl w:val="0"/>
              <w:autoSpaceDE w:val="0"/>
              <w:spacing w:after="0" w:line="240" w:lineRule="auto"/>
              <w:jc w:val="both"/>
              <w:rPr>
                <w:szCs w:val="24"/>
              </w:rPr>
            </w:pPr>
            <w:r w:rsidRPr="00A51250">
              <w:rPr>
                <w:bCs/>
                <w:szCs w:val="24"/>
              </w:rPr>
              <w:t>Ивановское областное государственное унитарное предприятие «Фармация»</w:t>
            </w:r>
          </w:p>
          <w:p w:rsidR="00A51250" w:rsidRPr="00A51250" w:rsidRDefault="00A51250" w:rsidP="00A51250">
            <w:pPr>
              <w:widowControl w:val="0"/>
              <w:autoSpaceDE w:val="0"/>
              <w:spacing w:after="0" w:line="240" w:lineRule="auto"/>
              <w:jc w:val="both"/>
              <w:rPr>
                <w:szCs w:val="24"/>
              </w:rPr>
            </w:pPr>
            <w:r w:rsidRPr="00A51250">
              <w:rPr>
                <w:b/>
                <w:bCs/>
                <w:szCs w:val="24"/>
              </w:rPr>
              <w:t>Место нахождения:</w:t>
            </w:r>
            <w:r w:rsidRPr="00A51250">
              <w:rPr>
                <w:bCs/>
                <w:szCs w:val="24"/>
              </w:rPr>
              <w:t xml:space="preserve"> 153007, г. Иваново, ул. Генерала Горбатова, д.19</w:t>
            </w:r>
          </w:p>
          <w:p w:rsidR="00A51250" w:rsidRPr="00A51250" w:rsidRDefault="00A51250" w:rsidP="00A51250">
            <w:pPr>
              <w:widowControl w:val="0"/>
              <w:autoSpaceDE w:val="0"/>
              <w:spacing w:after="0" w:line="240" w:lineRule="auto"/>
              <w:jc w:val="both"/>
              <w:rPr>
                <w:szCs w:val="24"/>
              </w:rPr>
            </w:pPr>
            <w:r w:rsidRPr="00A51250">
              <w:rPr>
                <w:b/>
                <w:bCs/>
                <w:szCs w:val="24"/>
              </w:rPr>
              <w:t>Почтовый адрес:</w:t>
            </w:r>
            <w:r w:rsidRPr="00A51250">
              <w:rPr>
                <w:bCs/>
                <w:szCs w:val="24"/>
              </w:rPr>
              <w:t xml:space="preserve"> 153007, г. Иваново, ул. Генерала Горбатова, д.19</w:t>
            </w:r>
          </w:p>
          <w:p w:rsidR="00A51250" w:rsidRPr="00A51250" w:rsidRDefault="00A51250" w:rsidP="00A51250">
            <w:pPr>
              <w:widowControl w:val="0"/>
              <w:autoSpaceDE w:val="0"/>
              <w:spacing w:after="0" w:line="240" w:lineRule="auto"/>
              <w:jc w:val="both"/>
              <w:rPr>
                <w:szCs w:val="24"/>
              </w:rPr>
            </w:pPr>
            <w:r w:rsidRPr="00A51250">
              <w:rPr>
                <w:b/>
                <w:bCs/>
                <w:szCs w:val="24"/>
              </w:rPr>
              <w:t>Банковские реквизиты:</w:t>
            </w:r>
            <w:r w:rsidRPr="00A51250">
              <w:rPr>
                <w:bCs/>
                <w:szCs w:val="24"/>
              </w:rPr>
              <w:t xml:space="preserve"> </w:t>
            </w:r>
          </w:p>
          <w:p w:rsidR="00A51250" w:rsidRPr="00A51250" w:rsidRDefault="00A51250" w:rsidP="00A51250">
            <w:pPr>
              <w:spacing w:after="0" w:line="240" w:lineRule="auto"/>
              <w:jc w:val="both"/>
              <w:rPr>
                <w:szCs w:val="24"/>
              </w:rPr>
            </w:pPr>
            <w:r w:rsidRPr="00A51250">
              <w:rPr>
                <w:szCs w:val="24"/>
              </w:rPr>
              <w:t>ИНН 3729006253 КПП 370201001</w:t>
            </w:r>
          </w:p>
          <w:p w:rsidR="00A51250" w:rsidRPr="00A51250" w:rsidRDefault="00A51250" w:rsidP="00A51250">
            <w:pPr>
              <w:spacing w:after="0" w:line="240" w:lineRule="auto"/>
              <w:jc w:val="both"/>
              <w:rPr>
                <w:szCs w:val="24"/>
              </w:rPr>
            </w:pPr>
            <w:r w:rsidRPr="00A51250">
              <w:rPr>
                <w:szCs w:val="24"/>
              </w:rPr>
              <w:t>Расчетный счет 40602810217000000005</w:t>
            </w:r>
          </w:p>
          <w:p w:rsidR="00A51250" w:rsidRPr="00A51250" w:rsidRDefault="00A51250" w:rsidP="00A51250">
            <w:pPr>
              <w:spacing w:after="0" w:line="240" w:lineRule="auto"/>
              <w:jc w:val="both"/>
              <w:rPr>
                <w:szCs w:val="24"/>
              </w:rPr>
            </w:pPr>
            <w:r w:rsidRPr="00A51250">
              <w:rPr>
                <w:szCs w:val="24"/>
              </w:rPr>
              <w:t>Банк Ивановское отделение №8639 ПАО Сбербанк</w:t>
            </w:r>
          </w:p>
          <w:p w:rsidR="00A51250" w:rsidRPr="00A51250" w:rsidRDefault="00A51250" w:rsidP="00A51250">
            <w:pPr>
              <w:spacing w:after="0" w:line="240" w:lineRule="auto"/>
              <w:jc w:val="both"/>
              <w:rPr>
                <w:szCs w:val="24"/>
              </w:rPr>
            </w:pPr>
            <w:r w:rsidRPr="00A51250">
              <w:rPr>
                <w:szCs w:val="24"/>
              </w:rPr>
              <w:t>Корреспондентский счет 30101810000000000608</w:t>
            </w:r>
          </w:p>
          <w:p w:rsidR="00A51250" w:rsidRPr="00A51250" w:rsidRDefault="00A51250" w:rsidP="00A51250">
            <w:pPr>
              <w:spacing w:after="0" w:line="240" w:lineRule="auto"/>
              <w:jc w:val="both"/>
              <w:rPr>
                <w:szCs w:val="24"/>
              </w:rPr>
            </w:pPr>
            <w:r w:rsidRPr="00A51250">
              <w:rPr>
                <w:szCs w:val="24"/>
              </w:rPr>
              <w:t>БИК 042406608</w:t>
            </w:r>
          </w:p>
          <w:p w:rsidR="00A51250" w:rsidRPr="00A51250" w:rsidRDefault="00A51250" w:rsidP="00A51250">
            <w:pPr>
              <w:spacing w:after="0" w:line="240" w:lineRule="auto"/>
              <w:jc w:val="both"/>
              <w:rPr>
                <w:szCs w:val="24"/>
              </w:rPr>
            </w:pPr>
            <w:r w:rsidRPr="00A51250">
              <w:rPr>
                <w:szCs w:val="24"/>
              </w:rPr>
              <w:t>Номер контактного телефона:</w:t>
            </w:r>
          </w:p>
          <w:p w:rsidR="00A51250" w:rsidRPr="00A51250" w:rsidRDefault="00A51250" w:rsidP="00A51250">
            <w:pPr>
              <w:spacing w:after="0" w:line="240" w:lineRule="auto"/>
              <w:jc w:val="both"/>
              <w:rPr>
                <w:szCs w:val="24"/>
              </w:rPr>
            </w:pPr>
            <w:r w:rsidRPr="00A51250">
              <w:rPr>
                <w:szCs w:val="24"/>
              </w:rPr>
              <w:t>8 (4932) 59-39-39</w:t>
            </w:r>
          </w:p>
          <w:p w:rsidR="00A51250" w:rsidRPr="00A51250" w:rsidRDefault="00A51250" w:rsidP="00A51250">
            <w:pPr>
              <w:spacing w:after="0" w:line="240" w:lineRule="auto"/>
              <w:jc w:val="both"/>
              <w:rPr>
                <w:szCs w:val="24"/>
              </w:rPr>
            </w:pPr>
            <w:proofErr w:type="gramStart"/>
            <w:r w:rsidRPr="00A51250">
              <w:rPr>
                <w:szCs w:val="24"/>
              </w:rPr>
              <w:t>е</w:t>
            </w:r>
            <w:proofErr w:type="gramEnd"/>
            <w:r w:rsidRPr="00A51250">
              <w:rPr>
                <w:szCs w:val="24"/>
              </w:rPr>
              <w:t>-</w:t>
            </w:r>
            <w:r w:rsidRPr="00A51250">
              <w:rPr>
                <w:szCs w:val="24"/>
                <w:lang w:val="en-US"/>
              </w:rPr>
              <w:t>mail</w:t>
            </w:r>
            <w:r w:rsidRPr="00A51250">
              <w:rPr>
                <w:szCs w:val="24"/>
              </w:rPr>
              <w:t xml:space="preserve">: </w:t>
            </w:r>
            <w:r w:rsidRPr="00A51250">
              <w:rPr>
                <w:szCs w:val="24"/>
                <w:lang w:val="en-US"/>
              </w:rPr>
              <w:t>info</w:t>
            </w:r>
            <w:r w:rsidRPr="00A51250">
              <w:rPr>
                <w:szCs w:val="24"/>
              </w:rPr>
              <w:t>@</w:t>
            </w:r>
            <w:proofErr w:type="spellStart"/>
            <w:r w:rsidRPr="00A51250">
              <w:rPr>
                <w:szCs w:val="24"/>
                <w:lang w:val="en-US"/>
              </w:rPr>
              <w:t>ivogup</w:t>
            </w:r>
            <w:proofErr w:type="spellEnd"/>
            <w:r w:rsidRPr="00A51250">
              <w:rPr>
                <w:szCs w:val="24"/>
              </w:rPr>
              <w:t>.</w:t>
            </w:r>
            <w:proofErr w:type="spellStart"/>
            <w:r w:rsidRPr="00A51250">
              <w:rPr>
                <w:szCs w:val="24"/>
                <w:lang w:val="en-US"/>
              </w:rPr>
              <w:t>ru</w:t>
            </w:r>
            <w:proofErr w:type="spellEnd"/>
          </w:p>
          <w:p w:rsidR="00A51250" w:rsidRPr="00A51250" w:rsidRDefault="00A51250" w:rsidP="00A51250">
            <w:pPr>
              <w:spacing w:after="0" w:line="240" w:lineRule="auto"/>
              <w:rPr>
                <w:szCs w:val="24"/>
              </w:rPr>
            </w:pPr>
          </w:p>
          <w:p w:rsidR="00A51250" w:rsidRPr="00A51250" w:rsidRDefault="00A51250" w:rsidP="00A51250">
            <w:pPr>
              <w:spacing w:after="0" w:line="240" w:lineRule="auto"/>
              <w:rPr>
                <w:szCs w:val="24"/>
              </w:rPr>
            </w:pPr>
            <w:r w:rsidRPr="00A51250">
              <w:rPr>
                <w:szCs w:val="24"/>
              </w:rPr>
              <w:t>Директор ОГУП «Фармация»</w:t>
            </w:r>
          </w:p>
          <w:p w:rsidR="00A51250" w:rsidRPr="00A51250" w:rsidRDefault="00A51250" w:rsidP="00A51250">
            <w:pPr>
              <w:spacing w:after="0" w:line="240" w:lineRule="auto"/>
              <w:rPr>
                <w:szCs w:val="24"/>
              </w:rPr>
            </w:pPr>
          </w:p>
          <w:p w:rsidR="00A51250" w:rsidRPr="00A51250" w:rsidRDefault="00A51250" w:rsidP="00A51250">
            <w:pPr>
              <w:spacing w:after="0" w:line="240" w:lineRule="auto"/>
              <w:rPr>
                <w:szCs w:val="24"/>
              </w:rPr>
            </w:pPr>
            <w:r w:rsidRPr="00A51250">
              <w:rPr>
                <w:szCs w:val="24"/>
              </w:rPr>
              <w:t>__________________ Е.В. Чистяков</w:t>
            </w:r>
          </w:p>
          <w:p w:rsidR="00A51250" w:rsidRPr="00A51250" w:rsidRDefault="00A51250" w:rsidP="00A51250">
            <w:pPr>
              <w:spacing w:after="0" w:line="240" w:lineRule="auto"/>
              <w:rPr>
                <w:szCs w:val="24"/>
              </w:rPr>
            </w:pPr>
            <w:r w:rsidRPr="00A51250">
              <w:rPr>
                <w:szCs w:val="24"/>
              </w:rPr>
              <w:t xml:space="preserve">             </w:t>
            </w:r>
            <w:proofErr w:type="spellStart"/>
            <w:r w:rsidRPr="00A51250">
              <w:rPr>
                <w:szCs w:val="24"/>
              </w:rPr>
              <w:t>м.п</w:t>
            </w:r>
            <w:proofErr w:type="spellEnd"/>
            <w:r w:rsidRPr="00A51250">
              <w:rPr>
                <w:szCs w:val="24"/>
              </w:rPr>
              <w:t>.</w:t>
            </w:r>
          </w:p>
        </w:tc>
        <w:tc>
          <w:tcPr>
            <w:tcW w:w="4678" w:type="dxa"/>
            <w:shd w:val="clear" w:color="auto" w:fill="auto"/>
          </w:tcPr>
          <w:p w:rsidR="00A51250" w:rsidRPr="00A51250" w:rsidRDefault="00A51250" w:rsidP="00A51250">
            <w:pPr>
              <w:pStyle w:val="2"/>
              <w:numPr>
                <w:ilvl w:val="1"/>
                <w:numId w:val="0"/>
              </w:numPr>
              <w:tabs>
                <w:tab w:val="num" w:pos="0"/>
              </w:tabs>
              <w:suppressAutoHyphens/>
              <w:spacing w:before="0" w:after="0"/>
              <w:rPr>
                <w:rFonts w:ascii="Times New Roman" w:hAnsi="Times New Roman" w:cs="Times New Roman"/>
                <w:sz w:val="24"/>
                <w:szCs w:val="24"/>
              </w:rPr>
            </w:pPr>
            <w:r w:rsidRPr="00A51250">
              <w:rPr>
                <w:rFonts w:ascii="Times New Roman" w:hAnsi="Times New Roman" w:cs="Times New Roman"/>
                <w:sz w:val="24"/>
                <w:szCs w:val="24"/>
              </w:rPr>
              <w:t xml:space="preserve"> Покупатель: </w:t>
            </w:r>
          </w:p>
          <w:p w:rsidR="00A51250" w:rsidRPr="00A51250" w:rsidRDefault="00A51250" w:rsidP="00A51250">
            <w:pPr>
              <w:spacing w:after="0" w:line="240" w:lineRule="auto"/>
              <w:rPr>
                <w:szCs w:val="24"/>
                <w:lang w:eastAsia="ru-RU"/>
              </w:rPr>
            </w:pPr>
          </w:p>
          <w:p w:rsidR="00A51250" w:rsidRPr="00A51250" w:rsidRDefault="00A51250" w:rsidP="00A51250">
            <w:pPr>
              <w:spacing w:after="0" w:line="240" w:lineRule="auto"/>
              <w:rPr>
                <w:szCs w:val="24"/>
                <w:lang w:eastAsia="ru-RU"/>
              </w:rPr>
            </w:pPr>
          </w:p>
        </w:tc>
      </w:tr>
    </w:tbl>
    <w:p w:rsidR="00A51250" w:rsidRDefault="00A51250" w:rsidP="00A51250">
      <w:pPr>
        <w:tabs>
          <w:tab w:val="left" w:pos="5265"/>
        </w:tabs>
        <w:ind w:hanging="284"/>
        <w:jc w:val="right"/>
      </w:pPr>
    </w:p>
    <w:p w:rsidR="00A51250" w:rsidRPr="00A51250" w:rsidRDefault="00A51250" w:rsidP="00A51250">
      <w:pPr>
        <w:tabs>
          <w:tab w:val="left" w:pos="5265"/>
        </w:tabs>
        <w:spacing w:after="0" w:line="240" w:lineRule="auto"/>
        <w:ind w:hanging="284"/>
        <w:jc w:val="right"/>
        <w:rPr>
          <w:szCs w:val="24"/>
        </w:rPr>
      </w:pPr>
    </w:p>
    <w:p w:rsidR="00A51250" w:rsidRPr="00A51250" w:rsidRDefault="00A51250" w:rsidP="00A51250">
      <w:pPr>
        <w:tabs>
          <w:tab w:val="left" w:pos="5265"/>
        </w:tabs>
        <w:spacing w:after="0" w:line="240" w:lineRule="auto"/>
        <w:ind w:hanging="284"/>
        <w:jc w:val="right"/>
        <w:rPr>
          <w:szCs w:val="24"/>
        </w:rPr>
      </w:pPr>
      <w:r w:rsidRPr="00A51250">
        <w:rPr>
          <w:szCs w:val="24"/>
        </w:rPr>
        <w:t xml:space="preserve">Приложение </w:t>
      </w:r>
    </w:p>
    <w:p w:rsidR="00A51250" w:rsidRPr="00A51250" w:rsidRDefault="00A51250" w:rsidP="00A51250">
      <w:pPr>
        <w:tabs>
          <w:tab w:val="left" w:pos="5265"/>
        </w:tabs>
        <w:spacing w:after="0" w:line="240" w:lineRule="auto"/>
        <w:ind w:hanging="284"/>
        <w:jc w:val="right"/>
        <w:rPr>
          <w:szCs w:val="24"/>
        </w:rPr>
      </w:pPr>
      <w:r w:rsidRPr="00A51250">
        <w:rPr>
          <w:szCs w:val="24"/>
        </w:rPr>
        <w:t xml:space="preserve">к Договору купли-продажи </w:t>
      </w:r>
    </w:p>
    <w:p w:rsidR="00A51250" w:rsidRPr="00A51250" w:rsidRDefault="00A51250" w:rsidP="00A51250">
      <w:pPr>
        <w:tabs>
          <w:tab w:val="left" w:pos="5265"/>
        </w:tabs>
        <w:spacing w:after="0" w:line="240" w:lineRule="auto"/>
        <w:ind w:hanging="284"/>
        <w:jc w:val="right"/>
        <w:rPr>
          <w:szCs w:val="24"/>
        </w:rPr>
      </w:pPr>
      <w:r w:rsidRPr="00A51250">
        <w:rPr>
          <w:szCs w:val="24"/>
        </w:rPr>
        <w:t>№ _____ от ___.___.202</w:t>
      </w:r>
      <w:r>
        <w:rPr>
          <w:szCs w:val="24"/>
        </w:rPr>
        <w:t>5</w:t>
      </w:r>
      <w:r w:rsidRPr="00A51250">
        <w:rPr>
          <w:szCs w:val="24"/>
        </w:rPr>
        <w:t>г.</w:t>
      </w:r>
    </w:p>
    <w:p w:rsidR="00A51250" w:rsidRPr="00A51250" w:rsidRDefault="00A51250" w:rsidP="00A51250">
      <w:pPr>
        <w:tabs>
          <w:tab w:val="left" w:pos="5265"/>
        </w:tabs>
        <w:spacing w:after="0" w:line="240" w:lineRule="auto"/>
        <w:ind w:hanging="284"/>
        <w:jc w:val="center"/>
        <w:rPr>
          <w:szCs w:val="24"/>
        </w:rPr>
      </w:pPr>
    </w:p>
    <w:p w:rsidR="00A51250" w:rsidRPr="00A51250" w:rsidRDefault="00A51250" w:rsidP="00A51250">
      <w:pPr>
        <w:tabs>
          <w:tab w:val="left" w:pos="5265"/>
        </w:tabs>
        <w:spacing w:after="0" w:line="240" w:lineRule="auto"/>
        <w:ind w:hanging="284"/>
        <w:jc w:val="center"/>
        <w:rPr>
          <w:szCs w:val="24"/>
        </w:rPr>
      </w:pPr>
    </w:p>
    <w:p w:rsidR="00A51250" w:rsidRPr="00A51250" w:rsidRDefault="00A51250" w:rsidP="00A51250">
      <w:pPr>
        <w:tabs>
          <w:tab w:val="left" w:pos="5265"/>
        </w:tabs>
        <w:spacing w:after="0" w:line="240" w:lineRule="auto"/>
        <w:ind w:hanging="284"/>
        <w:jc w:val="center"/>
        <w:rPr>
          <w:szCs w:val="24"/>
        </w:rPr>
      </w:pPr>
      <w:r w:rsidRPr="00A51250">
        <w:rPr>
          <w:szCs w:val="24"/>
        </w:rPr>
        <w:t xml:space="preserve">Акт приема-передачи </w:t>
      </w:r>
    </w:p>
    <w:p w:rsidR="00A51250" w:rsidRPr="00A51250" w:rsidRDefault="00A51250" w:rsidP="00A51250">
      <w:pPr>
        <w:pStyle w:val="4"/>
        <w:numPr>
          <w:ilvl w:val="3"/>
          <w:numId w:val="0"/>
        </w:numPr>
        <w:tabs>
          <w:tab w:val="num" w:pos="0"/>
        </w:tabs>
        <w:suppressAutoHyphens/>
        <w:spacing w:before="0" w:after="0"/>
        <w:jc w:val="center"/>
        <w:rPr>
          <w:sz w:val="24"/>
          <w:szCs w:val="24"/>
        </w:rPr>
      </w:pPr>
      <w:r w:rsidRPr="00A51250">
        <w:rPr>
          <w:sz w:val="24"/>
          <w:szCs w:val="24"/>
        </w:rPr>
        <w:t xml:space="preserve">к договору купли-продажи № _____ от ____.____.202__ г. </w:t>
      </w:r>
    </w:p>
    <w:p w:rsidR="00A51250" w:rsidRPr="00A51250" w:rsidRDefault="00A51250" w:rsidP="00A51250">
      <w:pPr>
        <w:pStyle w:val="4"/>
        <w:numPr>
          <w:ilvl w:val="3"/>
          <w:numId w:val="0"/>
        </w:numPr>
        <w:tabs>
          <w:tab w:val="num" w:pos="0"/>
        </w:tabs>
        <w:suppressAutoHyphens/>
        <w:spacing w:before="0" w:after="0"/>
        <w:jc w:val="center"/>
        <w:rPr>
          <w:sz w:val="24"/>
          <w:szCs w:val="24"/>
        </w:rPr>
      </w:pPr>
      <w:r w:rsidRPr="00A51250">
        <w:rPr>
          <w:rStyle w:val="aff9"/>
          <w:b/>
          <w:sz w:val="24"/>
          <w:szCs w:val="24"/>
        </w:rPr>
        <w:t xml:space="preserve">объекта недвижимого имущества </w:t>
      </w:r>
    </w:p>
    <w:p w:rsidR="00A51250" w:rsidRPr="00A51250" w:rsidRDefault="00A51250" w:rsidP="00A51250">
      <w:pPr>
        <w:pStyle w:val="4"/>
        <w:numPr>
          <w:ilvl w:val="3"/>
          <w:numId w:val="0"/>
        </w:numPr>
        <w:tabs>
          <w:tab w:val="num" w:pos="0"/>
        </w:tabs>
        <w:suppressAutoHyphens/>
        <w:spacing w:before="0" w:after="0"/>
        <w:jc w:val="center"/>
        <w:rPr>
          <w:sz w:val="24"/>
          <w:szCs w:val="24"/>
        </w:rPr>
      </w:pPr>
      <w:r w:rsidRPr="00A51250">
        <w:rPr>
          <w:sz w:val="24"/>
          <w:szCs w:val="24"/>
        </w:rPr>
        <w:t>по адресу: г. Иваново, ул. Генерала Горбатова, д.19</w:t>
      </w:r>
    </w:p>
    <w:p w:rsidR="00A51250" w:rsidRPr="00A51250" w:rsidRDefault="00A51250" w:rsidP="00A51250">
      <w:pPr>
        <w:pStyle w:val="4"/>
        <w:numPr>
          <w:ilvl w:val="3"/>
          <w:numId w:val="0"/>
        </w:numPr>
        <w:tabs>
          <w:tab w:val="num" w:pos="0"/>
        </w:tabs>
        <w:suppressAutoHyphens/>
        <w:spacing w:before="0" w:after="0"/>
        <w:jc w:val="center"/>
        <w:rPr>
          <w:b w:val="0"/>
          <w:sz w:val="24"/>
          <w:szCs w:val="24"/>
        </w:rPr>
      </w:pPr>
    </w:p>
    <w:p w:rsidR="00A51250" w:rsidRPr="00A51250" w:rsidRDefault="00A51250" w:rsidP="00A51250">
      <w:pPr>
        <w:tabs>
          <w:tab w:val="left" w:pos="5265"/>
        </w:tabs>
        <w:spacing w:after="0" w:line="240" w:lineRule="auto"/>
        <w:jc w:val="center"/>
        <w:rPr>
          <w:b/>
          <w:szCs w:val="24"/>
        </w:rPr>
      </w:pPr>
    </w:p>
    <w:p w:rsidR="00A51250" w:rsidRPr="00A51250" w:rsidRDefault="00A51250" w:rsidP="00A51250">
      <w:pPr>
        <w:spacing w:after="0" w:line="240" w:lineRule="auto"/>
        <w:rPr>
          <w:szCs w:val="24"/>
        </w:rPr>
      </w:pPr>
      <w:r w:rsidRPr="00A51250">
        <w:rPr>
          <w:szCs w:val="24"/>
        </w:rPr>
        <w:t>г. Иваново</w:t>
      </w:r>
      <w:r w:rsidRPr="00A51250">
        <w:rPr>
          <w:szCs w:val="24"/>
        </w:rPr>
        <w:tab/>
      </w:r>
      <w:r w:rsidRPr="00A51250">
        <w:rPr>
          <w:szCs w:val="24"/>
        </w:rPr>
        <w:tab/>
      </w:r>
      <w:r w:rsidRPr="00A51250">
        <w:rPr>
          <w:szCs w:val="24"/>
        </w:rPr>
        <w:tab/>
      </w:r>
      <w:r w:rsidRPr="00A51250">
        <w:rPr>
          <w:szCs w:val="24"/>
        </w:rPr>
        <w:tab/>
      </w:r>
      <w:r w:rsidRPr="00A51250">
        <w:rPr>
          <w:szCs w:val="24"/>
        </w:rPr>
        <w:tab/>
      </w:r>
      <w:r w:rsidRPr="00A51250">
        <w:rPr>
          <w:szCs w:val="24"/>
        </w:rPr>
        <w:tab/>
      </w:r>
      <w:r w:rsidRPr="00A51250">
        <w:rPr>
          <w:szCs w:val="24"/>
        </w:rPr>
        <w:tab/>
        <w:t xml:space="preserve">       «____» ____________ 202</w:t>
      </w:r>
      <w:r>
        <w:rPr>
          <w:szCs w:val="24"/>
        </w:rPr>
        <w:t>5</w:t>
      </w:r>
      <w:r w:rsidRPr="00A51250">
        <w:rPr>
          <w:szCs w:val="24"/>
        </w:rPr>
        <w:t xml:space="preserve"> г.</w:t>
      </w:r>
    </w:p>
    <w:p w:rsidR="00A51250" w:rsidRPr="00A51250" w:rsidRDefault="00A51250" w:rsidP="00A51250">
      <w:pPr>
        <w:pStyle w:val="1a"/>
        <w:ind w:right="0"/>
        <w:rPr>
          <w:b w:val="0"/>
          <w:szCs w:val="24"/>
        </w:rPr>
      </w:pPr>
    </w:p>
    <w:p w:rsidR="00A51250" w:rsidRPr="00A51250" w:rsidRDefault="00A51250" w:rsidP="00A51250">
      <w:pPr>
        <w:pStyle w:val="1a"/>
        <w:ind w:right="0" w:firstLine="708"/>
        <w:jc w:val="both"/>
        <w:rPr>
          <w:szCs w:val="24"/>
        </w:rPr>
      </w:pPr>
      <w:r w:rsidRPr="00A51250">
        <w:rPr>
          <w:bCs/>
          <w:szCs w:val="24"/>
          <w:lang w:val="ru-RU"/>
        </w:rPr>
        <w:t>Ивановское о</w:t>
      </w:r>
      <w:proofErr w:type="spellStart"/>
      <w:r w:rsidRPr="00A51250">
        <w:rPr>
          <w:bCs/>
          <w:szCs w:val="24"/>
        </w:rPr>
        <w:t>бластное</w:t>
      </w:r>
      <w:proofErr w:type="spellEnd"/>
      <w:r w:rsidRPr="00A51250">
        <w:rPr>
          <w:bCs/>
          <w:szCs w:val="24"/>
        </w:rPr>
        <w:t xml:space="preserve"> </w:t>
      </w:r>
      <w:r w:rsidRPr="00A51250">
        <w:rPr>
          <w:bCs/>
          <w:szCs w:val="24"/>
          <w:lang w:val="ru-RU"/>
        </w:rPr>
        <w:t>государственное унитарное предприятие</w:t>
      </w:r>
      <w:r w:rsidRPr="00A51250">
        <w:rPr>
          <w:bCs/>
          <w:szCs w:val="24"/>
        </w:rPr>
        <w:t xml:space="preserve"> «</w:t>
      </w:r>
      <w:r w:rsidRPr="00A51250">
        <w:rPr>
          <w:bCs/>
          <w:szCs w:val="24"/>
          <w:lang w:val="ru-RU"/>
        </w:rPr>
        <w:t>Фармация</w:t>
      </w:r>
      <w:r w:rsidRPr="00A51250">
        <w:rPr>
          <w:bCs/>
          <w:szCs w:val="24"/>
        </w:rPr>
        <w:t>»</w:t>
      </w:r>
      <w:r w:rsidRPr="00A51250">
        <w:rPr>
          <w:b w:val="0"/>
          <w:szCs w:val="24"/>
        </w:rPr>
        <w:t xml:space="preserve"> в лице </w:t>
      </w:r>
      <w:r w:rsidRPr="00A51250">
        <w:rPr>
          <w:b w:val="0"/>
          <w:szCs w:val="24"/>
          <w:lang w:val="ru-RU"/>
        </w:rPr>
        <w:t>директора Чистякова Евгения Вячеславовича</w:t>
      </w:r>
      <w:r w:rsidRPr="00A51250">
        <w:rPr>
          <w:b w:val="0"/>
          <w:szCs w:val="24"/>
        </w:rPr>
        <w:t xml:space="preserve">, действующего на основании Устава,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
    <w:p w:rsidR="00A51250" w:rsidRPr="00A51250" w:rsidRDefault="00A51250" w:rsidP="00A51250">
      <w:pPr>
        <w:spacing w:after="0" w:line="240" w:lineRule="auto"/>
        <w:ind w:firstLine="709"/>
        <w:jc w:val="both"/>
        <w:rPr>
          <w:szCs w:val="24"/>
        </w:rPr>
      </w:pPr>
      <w:r w:rsidRPr="00A51250">
        <w:rPr>
          <w:szCs w:val="24"/>
        </w:rPr>
        <w:t>1. Продавец передал, а Покупатель принял имущество Ивановской области, закрепленное на праве хозяйственного ведения за Ивановским областным государственным унитарным предприятием «Фармация» (далее – предприятием): нежилое здание, наименование: склады, назначение: нежилое,  кадастровый номер: 37:24:020506:1191, площадь 635 м</w:t>
      </w:r>
      <w:proofErr w:type="gramStart"/>
      <w:r w:rsidRPr="00A51250">
        <w:rPr>
          <w:szCs w:val="24"/>
        </w:rPr>
        <w:t>2</w:t>
      </w:r>
      <w:proofErr w:type="gramEnd"/>
      <w:r w:rsidRPr="00A51250">
        <w:rPr>
          <w:szCs w:val="24"/>
        </w:rPr>
        <w:t>, количество этажей 1, адрес: Ивановская область, город Иваново, улица Генерала Горбатого, дом № 19 лит</w:t>
      </w:r>
      <w:proofErr w:type="gramStart"/>
      <w:r w:rsidRPr="00A51250">
        <w:rPr>
          <w:szCs w:val="24"/>
        </w:rPr>
        <w:t>.Л</w:t>
      </w:r>
      <w:proofErr w:type="gramEnd"/>
      <w:r w:rsidRPr="00A51250">
        <w:rPr>
          <w:szCs w:val="24"/>
        </w:rPr>
        <w:t>1 (запись о государственной регистрации права собственности Ивановской области №37:24:020506:1191-37/073/2020-1 от 28.09.2020, запись о государственной регистрации права хозяйственного ведения №37:24:020506:1191-37/073/2020-2 от 28.09.2020) (далее — Имущество).</w:t>
      </w:r>
    </w:p>
    <w:p w:rsidR="00A51250" w:rsidRPr="00A51250" w:rsidRDefault="00A51250" w:rsidP="00A51250">
      <w:pPr>
        <w:spacing w:after="0" w:line="240" w:lineRule="auto"/>
        <w:ind w:firstLine="709"/>
        <w:jc w:val="both"/>
        <w:rPr>
          <w:szCs w:val="24"/>
        </w:rPr>
      </w:pPr>
      <w:r w:rsidRPr="00A51250">
        <w:rPr>
          <w:szCs w:val="24"/>
        </w:rPr>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rsidRPr="00A51250">
        <w:rPr>
          <w:szCs w:val="24"/>
        </w:rPr>
        <w:t>от</w:t>
      </w:r>
      <w:proofErr w:type="gramEnd"/>
      <w:r w:rsidRPr="00A51250">
        <w:rPr>
          <w:szCs w:val="24"/>
        </w:rPr>
        <w:t xml:space="preserve"> ___.____.202_ г. (далее – Договор) исполнены в полном объеме. </w:t>
      </w:r>
    </w:p>
    <w:p w:rsidR="00A51250" w:rsidRPr="00A51250" w:rsidRDefault="00A51250" w:rsidP="00A51250">
      <w:pPr>
        <w:tabs>
          <w:tab w:val="left" w:pos="5265"/>
        </w:tabs>
        <w:spacing w:after="0" w:line="240" w:lineRule="auto"/>
        <w:ind w:firstLine="709"/>
        <w:jc w:val="both"/>
        <w:rPr>
          <w:szCs w:val="24"/>
        </w:rPr>
      </w:pPr>
      <w:r w:rsidRPr="00A51250">
        <w:rPr>
          <w:szCs w:val="24"/>
        </w:rP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A51250" w:rsidRPr="00A51250" w:rsidRDefault="00A51250" w:rsidP="00A51250">
      <w:pPr>
        <w:tabs>
          <w:tab w:val="left" w:pos="5265"/>
        </w:tabs>
        <w:spacing w:after="0" w:line="240" w:lineRule="auto"/>
        <w:ind w:firstLine="709"/>
        <w:jc w:val="both"/>
        <w:rPr>
          <w:szCs w:val="24"/>
        </w:rPr>
      </w:pPr>
      <w:r w:rsidRPr="00A51250">
        <w:rPr>
          <w:szCs w:val="24"/>
        </w:rPr>
        <w:t xml:space="preserve">4. Настоящий акт составлен в четырёх экземплярах,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A51250" w:rsidRPr="00A51250" w:rsidRDefault="00A51250" w:rsidP="00A51250">
      <w:pPr>
        <w:spacing w:after="0" w:line="240" w:lineRule="auto"/>
        <w:jc w:val="center"/>
        <w:rPr>
          <w:szCs w:val="24"/>
        </w:rPr>
      </w:pPr>
    </w:p>
    <w:p w:rsidR="00A51250" w:rsidRPr="00A51250" w:rsidRDefault="00A51250" w:rsidP="00A51250">
      <w:pPr>
        <w:spacing w:after="0" w:line="240" w:lineRule="auto"/>
        <w:jc w:val="center"/>
        <w:rPr>
          <w:b/>
          <w:szCs w:val="24"/>
        </w:rPr>
      </w:pPr>
    </w:p>
    <w:p w:rsidR="00A51250" w:rsidRPr="00A51250" w:rsidRDefault="00A51250" w:rsidP="00A51250">
      <w:pPr>
        <w:spacing w:after="0" w:line="240" w:lineRule="auto"/>
        <w:jc w:val="center"/>
        <w:rPr>
          <w:szCs w:val="24"/>
        </w:rPr>
      </w:pPr>
      <w:r w:rsidRPr="00A51250">
        <w:rPr>
          <w:b/>
          <w:szCs w:val="24"/>
        </w:rPr>
        <w:t>Реквизиты Сторон</w:t>
      </w:r>
    </w:p>
    <w:p w:rsidR="00A51250" w:rsidRPr="00A51250" w:rsidRDefault="00A51250" w:rsidP="00A51250">
      <w:pPr>
        <w:spacing w:after="0" w:line="240" w:lineRule="auto"/>
        <w:jc w:val="center"/>
        <w:rPr>
          <w:b/>
          <w:szCs w:val="24"/>
        </w:rPr>
      </w:pPr>
    </w:p>
    <w:tbl>
      <w:tblPr>
        <w:tblW w:w="0" w:type="auto"/>
        <w:tblInd w:w="108" w:type="dxa"/>
        <w:tblLayout w:type="fixed"/>
        <w:tblLook w:val="0000" w:firstRow="0" w:lastRow="0" w:firstColumn="0" w:lastColumn="0" w:noHBand="0" w:noVBand="0"/>
      </w:tblPr>
      <w:tblGrid>
        <w:gridCol w:w="4678"/>
        <w:gridCol w:w="4678"/>
      </w:tblGrid>
      <w:tr w:rsidR="00A51250" w:rsidRPr="00A51250" w:rsidTr="00CE0705">
        <w:trPr>
          <w:trHeight w:val="293"/>
        </w:trPr>
        <w:tc>
          <w:tcPr>
            <w:tcW w:w="4678" w:type="dxa"/>
            <w:shd w:val="clear" w:color="auto" w:fill="auto"/>
          </w:tcPr>
          <w:p w:rsidR="00A51250" w:rsidRPr="00A51250" w:rsidRDefault="00A51250" w:rsidP="00A51250">
            <w:pPr>
              <w:pStyle w:val="2"/>
              <w:numPr>
                <w:ilvl w:val="1"/>
                <w:numId w:val="0"/>
              </w:numPr>
              <w:tabs>
                <w:tab w:val="num" w:pos="0"/>
              </w:tabs>
              <w:suppressAutoHyphens/>
              <w:spacing w:before="0" w:after="0"/>
              <w:rPr>
                <w:rFonts w:ascii="Times New Roman" w:hAnsi="Times New Roman" w:cs="Times New Roman"/>
                <w:sz w:val="24"/>
                <w:szCs w:val="24"/>
              </w:rPr>
            </w:pPr>
            <w:r w:rsidRPr="00A51250">
              <w:rPr>
                <w:rFonts w:ascii="Times New Roman" w:hAnsi="Times New Roman" w:cs="Times New Roman"/>
                <w:sz w:val="24"/>
                <w:szCs w:val="24"/>
              </w:rPr>
              <w:t xml:space="preserve">Продавец: </w:t>
            </w:r>
          </w:p>
          <w:p w:rsidR="00A51250" w:rsidRPr="00A51250" w:rsidRDefault="00A51250" w:rsidP="00A51250">
            <w:pPr>
              <w:spacing w:after="0" w:line="240" w:lineRule="auto"/>
              <w:rPr>
                <w:szCs w:val="24"/>
                <w:lang w:eastAsia="ru-RU"/>
              </w:rPr>
            </w:pPr>
          </w:p>
          <w:p w:rsidR="00A51250" w:rsidRPr="00A51250" w:rsidRDefault="00A51250" w:rsidP="00A51250">
            <w:pPr>
              <w:widowControl w:val="0"/>
              <w:autoSpaceDE w:val="0"/>
              <w:spacing w:after="0" w:line="240" w:lineRule="auto"/>
              <w:jc w:val="both"/>
              <w:rPr>
                <w:szCs w:val="24"/>
                <w:lang w:eastAsia="ru-RU"/>
              </w:rPr>
            </w:pPr>
          </w:p>
        </w:tc>
        <w:tc>
          <w:tcPr>
            <w:tcW w:w="4678" w:type="dxa"/>
            <w:shd w:val="clear" w:color="auto" w:fill="auto"/>
          </w:tcPr>
          <w:p w:rsidR="00A51250" w:rsidRPr="00A51250" w:rsidRDefault="00A51250" w:rsidP="00A51250">
            <w:pPr>
              <w:pStyle w:val="2"/>
              <w:numPr>
                <w:ilvl w:val="1"/>
                <w:numId w:val="0"/>
              </w:numPr>
              <w:tabs>
                <w:tab w:val="num" w:pos="0"/>
              </w:tabs>
              <w:suppressAutoHyphens/>
              <w:spacing w:before="0" w:after="0"/>
              <w:rPr>
                <w:rFonts w:ascii="Times New Roman" w:hAnsi="Times New Roman" w:cs="Times New Roman"/>
                <w:sz w:val="24"/>
                <w:szCs w:val="24"/>
              </w:rPr>
            </w:pPr>
            <w:r w:rsidRPr="00A51250">
              <w:rPr>
                <w:rFonts w:ascii="Times New Roman" w:hAnsi="Times New Roman" w:cs="Times New Roman"/>
                <w:sz w:val="24"/>
                <w:szCs w:val="24"/>
              </w:rPr>
              <w:t xml:space="preserve"> Покупатель: </w:t>
            </w:r>
          </w:p>
          <w:p w:rsidR="00A51250" w:rsidRPr="00A51250" w:rsidRDefault="00A51250" w:rsidP="00A51250">
            <w:pPr>
              <w:spacing w:after="0" w:line="240" w:lineRule="auto"/>
              <w:rPr>
                <w:szCs w:val="24"/>
                <w:lang w:eastAsia="ru-RU"/>
              </w:rPr>
            </w:pPr>
          </w:p>
          <w:p w:rsidR="00A51250" w:rsidRPr="00A51250" w:rsidRDefault="00A51250" w:rsidP="00A51250">
            <w:pPr>
              <w:spacing w:after="0" w:line="240" w:lineRule="auto"/>
              <w:rPr>
                <w:szCs w:val="24"/>
                <w:lang w:eastAsia="ru-RU"/>
              </w:rPr>
            </w:pPr>
          </w:p>
        </w:tc>
      </w:tr>
    </w:tbl>
    <w:p w:rsidR="00A51250" w:rsidRPr="00881A5E" w:rsidRDefault="00A51250" w:rsidP="00A51250">
      <w:pPr>
        <w:pStyle w:val="2"/>
        <w:numPr>
          <w:ilvl w:val="1"/>
          <w:numId w:val="0"/>
        </w:numPr>
        <w:tabs>
          <w:tab w:val="num" w:pos="0"/>
          <w:tab w:val="center" w:pos="4677"/>
        </w:tabs>
        <w:suppressAutoHyphens/>
        <w:spacing w:before="0" w:after="0"/>
        <w:rPr>
          <w:szCs w:val="26"/>
        </w:rPr>
      </w:pPr>
    </w:p>
    <w:p w:rsidR="00A51250" w:rsidRDefault="00A51250" w:rsidP="00A51250"/>
    <w:p w:rsidR="00A51250" w:rsidRPr="00A51250" w:rsidRDefault="00A51250" w:rsidP="00A51250">
      <w:pPr>
        <w:rPr>
          <w:lang w:eastAsia="ru-RU"/>
        </w:rPr>
      </w:pPr>
      <w:bookmarkStart w:id="1" w:name="_GoBack"/>
      <w:bookmarkEnd w:id="1"/>
    </w:p>
    <w:sectPr w:rsidR="00A51250" w:rsidRPr="00A51250"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649" w:rsidRDefault="000A3649" w:rsidP="004A120E">
      <w:pPr>
        <w:spacing w:after="0" w:line="240" w:lineRule="auto"/>
      </w:pPr>
      <w:r>
        <w:separator/>
      </w:r>
    </w:p>
  </w:endnote>
  <w:endnote w:type="continuationSeparator" w:id="0">
    <w:p w:rsidR="000A3649" w:rsidRDefault="000A3649"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charset w:val="CC"/>
    <w:family w:val="roman"/>
    <w:pitch w:val="variable"/>
  </w:font>
  <w:font w:name="HeliosCondC">
    <w:charset w:val="CC"/>
    <w:family w:val="auto"/>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649" w:rsidRDefault="000A3649" w:rsidP="004A120E">
      <w:pPr>
        <w:spacing w:after="0" w:line="240" w:lineRule="auto"/>
      </w:pPr>
      <w:r>
        <w:separator/>
      </w:r>
    </w:p>
  </w:footnote>
  <w:footnote w:type="continuationSeparator" w:id="0">
    <w:p w:rsidR="000A3649" w:rsidRDefault="000A3649"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951711">
      <w:rPr>
        <w:noProof/>
      </w:rP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singleLevel"/>
    <w:tmpl w:val="00000002"/>
    <w:name w:val="WW8Num2"/>
    <w:lvl w:ilvl="0">
      <w:numFmt w:val="decimal"/>
      <w:lvlText w:val="*"/>
      <w:lvlJc w:val="left"/>
      <w:pPr>
        <w:tabs>
          <w:tab w:val="num" w:pos="708"/>
        </w:tabs>
        <w:ind w:left="0" w:firstLine="0"/>
      </w:pPr>
      <w:rPr>
        <w:sz w:val="24"/>
        <w:szCs w:val="24"/>
      </w:rPr>
    </w:lvl>
  </w:abstractNum>
  <w:abstractNum w:abstractNumId="2">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097A2F06"/>
    <w:multiLevelType w:val="singleLevel"/>
    <w:tmpl w:val="FFFFFFFF"/>
    <w:lvl w:ilvl="0">
      <w:numFmt w:val="decimal"/>
      <w:lvlText w:val="*"/>
      <w:lvlJc w:val="left"/>
    </w:lvl>
  </w:abstractNum>
  <w:abstractNum w:abstractNumId="4">
    <w:nsid w:val="2BEF25BE"/>
    <w:multiLevelType w:val="singleLevel"/>
    <w:tmpl w:val="FFFFFFFF"/>
    <w:lvl w:ilvl="0">
      <w:numFmt w:val="decimal"/>
      <w:lvlText w:val="*"/>
      <w:lvlJc w:val="left"/>
      <w:pPr>
        <w:ind w:left="0" w:firstLine="0"/>
      </w:pPr>
      <w:rPr>
        <w:rFonts w:cs="Times New Roman"/>
      </w:rPr>
    </w:lvl>
  </w:abstractNum>
  <w:num w:numId="1">
    <w:abstractNumId w:val="2"/>
  </w:num>
  <w:num w:numId="2">
    <w:abstractNumId w:val="0"/>
  </w:num>
  <w:num w:numId="3">
    <w:abstractNumId w:val="3"/>
  </w:num>
  <w:num w:numId="4">
    <w:abstractNumId w:val="4"/>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4DC"/>
    <w:rsid w:val="00015B7A"/>
    <w:rsid w:val="000173B4"/>
    <w:rsid w:val="00024F49"/>
    <w:rsid w:val="00025AD3"/>
    <w:rsid w:val="000262D1"/>
    <w:rsid w:val="0002639C"/>
    <w:rsid w:val="00030FD6"/>
    <w:rsid w:val="00031BC1"/>
    <w:rsid w:val="000324B7"/>
    <w:rsid w:val="00033F62"/>
    <w:rsid w:val="00034700"/>
    <w:rsid w:val="0003695B"/>
    <w:rsid w:val="00040169"/>
    <w:rsid w:val="00041E17"/>
    <w:rsid w:val="0004332B"/>
    <w:rsid w:val="00044CD9"/>
    <w:rsid w:val="000452AA"/>
    <w:rsid w:val="00050A87"/>
    <w:rsid w:val="00051368"/>
    <w:rsid w:val="00052F65"/>
    <w:rsid w:val="000533FB"/>
    <w:rsid w:val="00055B6D"/>
    <w:rsid w:val="000568BE"/>
    <w:rsid w:val="0005698C"/>
    <w:rsid w:val="0006058B"/>
    <w:rsid w:val="0006097D"/>
    <w:rsid w:val="000638C5"/>
    <w:rsid w:val="00065402"/>
    <w:rsid w:val="00067280"/>
    <w:rsid w:val="000706F8"/>
    <w:rsid w:val="00072B71"/>
    <w:rsid w:val="00073183"/>
    <w:rsid w:val="00073ADC"/>
    <w:rsid w:val="00074D53"/>
    <w:rsid w:val="0007616D"/>
    <w:rsid w:val="00077242"/>
    <w:rsid w:val="000835AA"/>
    <w:rsid w:val="0009151D"/>
    <w:rsid w:val="0009177A"/>
    <w:rsid w:val="00094DCB"/>
    <w:rsid w:val="000A26F8"/>
    <w:rsid w:val="000A3649"/>
    <w:rsid w:val="000A7283"/>
    <w:rsid w:val="000B020A"/>
    <w:rsid w:val="000C0C51"/>
    <w:rsid w:val="000C124E"/>
    <w:rsid w:val="000D3F10"/>
    <w:rsid w:val="000D593F"/>
    <w:rsid w:val="000E0191"/>
    <w:rsid w:val="000E23BA"/>
    <w:rsid w:val="000E27CA"/>
    <w:rsid w:val="000E2EF2"/>
    <w:rsid w:val="000E42FE"/>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5715"/>
    <w:rsid w:val="00116522"/>
    <w:rsid w:val="00116F5D"/>
    <w:rsid w:val="001200D2"/>
    <w:rsid w:val="00120B8C"/>
    <w:rsid w:val="001213A1"/>
    <w:rsid w:val="00123963"/>
    <w:rsid w:val="0012729A"/>
    <w:rsid w:val="001318D1"/>
    <w:rsid w:val="00141D68"/>
    <w:rsid w:val="00142759"/>
    <w:rsid w:val="0014588A"/>
    <w:rsid w:val="00145FBA"/>
    <w:rsid w:val="00150523"/>
    <w:rsid w:val="001505D6"/>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13E0"/>
    <w:rsid w:val="0019296D"/>
    <w:rsid w:val="0019507E"/>
    <w:rsid w:val="0019522C"/>
    <w:rsid w:val="00195964"/>
    <w:rsid w:val="001A26C0"/>
    <w:rsid w:val="001A2BDE"/>
    <w:rsid w:val="001A3A66"/>
    <w:rsid w:val="001A5AEC"/>
    <w:rsid w:val="001A62AA"/>
    <w:rsid w:val="001A6E25"/>
    <w:rsid w:val="001A7306"/>
    <w:rsid w:val="001A74CB"/>
    <w:rsid w:val="001B299F"/>
    <w:rsid w:val="001B3774"/>
    <w:rsid w:val="001B4C40"/>
    <w:rsid w:val="001B6FA0"/>
    <w:rsid w:val="001B7E2E"/>
    <w:rsid w:val="001C13D6"/>
    <w:rsid w:val="001C5E87"/>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C15"/>
    <w:rsid w:val="001F6FA4"/>
    <w:rsid w:val="0020122C"/>
    <w:rsid w:val="002023D6"/>
    <w:rsid w:val="002057DE"/>
    <w:rsid w:val="002077B3"/>
    <w:rsid w:val="00207DC6"/>
    <w:rsid w:val="00210FE4"/>
    <w:rsid w:val="002122F4"/>
    <w:rsid w:val="0021263E"/>
    <w:rsid w:val="00213B56"/>
    <w:rsid w:val="00214B04"/>
    <w:rsid w:val="00215C76"/>
    <w:rsid w:val="00216518"/>
    <w:rsid w:val="00217C0D"/>
    <w:rsid w:val="00220326"/>
    <w:rsid w:val="002210BE"/>
    <w:rsid w:val="00221811"/>
    <w:rsid w:val="00223431"/>
    <w:rsid w:val="00225373"/>
    <w:rsid w:val="00227C5C"/>
    <w:rsid w:val="00230D48"/>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5560"/>
    <w:rsid w:val="00285D73"/>
    <w:rsid w:val="00286D9C"/>
    <w:rsid w:val="002909AA"/>
    <w:rsid w:val="00290A88"/>
    <w:rsid w:val="00296C19"/>
    <w:rsid w:val="00297579"/>
    <w:rsid w:val="002A0E73"/>
    <w:rsid w:val="002A38C3"/>
    <w:rsid w:val="002A5AFB"/>
    <w:rsid w:val="002A621E"/>
    <w:rsid w:val="002B3115"/>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5909"/>
    <w:rsid w:val="003963A0"/>
    <w:rsid w:val="003965F1"/>
    <w:rsid w:val="0039701D"/>
    <w:rsid w:val="003972ED"/>
    <w:rsid w:val="003A24E8"/>
    <w:rsid w:val="003A31E8"/>
    <w:rsid w:val="003A6FDB"/>
    <w:rsid w:val="003B3158"/>
    <w:rsid w:val="003B6B3E"/>
    <w:rsid w:val="003B7893"/>
    <w:rsid w:val="003C079F"/>
    <w:rsid w:val="003C0E49"/>
    <w:rsid w:val="003C18C1"/>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B8F"/>
    <w:rsid w:val="003E6F50"/>
    <w:rsid w:val="003F1D2D"/>
    <w:rsid w:val="003F1E3C"/>
    <w:rsid w:val="003F21E0"/>
    <w:rsid w:val="003F472F"/>
    <w:rsid w:val="003F4BEE"/>
    <w:rsid w:val="00400115"/>
    <w:rsid w:val="00401207"/>
    <w:rsid w:val="00403198"/>
    <w:rsid w:val="004052C5"/>
    <w:rsid w:val="00406D61"/>
    <w:rsid w:val="0040799A"/>
    <w:rsid w:val="00412279"/>
    <w:rsid w:val="00413A26"/>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5F09"/>
    <w:rsid w:val="00497F0E"/>
    <w:rsid w:val="004A120E"/>
    <w:rsid w:val="004A2BC4"/>
    <w:rsid w:val="004A4693"/>
    <w:rsid w:val="004B0708"/>
    <w:rsid w:val="004B50DE"/>
    <w:rsid w:val="004B5760"/>
    <w:rsid w:val="004C0E8E"/>
    <w:rsid w:val="004C1EF5"/>
    <w:rsid w:val="004C26D1"/>
    <w:rsid w:val="004C29FD"/>
    <w:rsid w:val="004C36B9"/>
    <w:rsid w:val="004C59B8"/>
    <w:rsid w:val="004D19E6"/>
    <w:rsid w:val="004D1A60"/>
    <w:rsid w:val="004D264B"/>
    <w:rsid w:val="004D30A2"/>
    <w:rsid w:val="004D55B3"/>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07F"/>
    <w:rsid w:val="00587427"/>
    <w:rsid w:val="0059450E"/>
    <w:rsid w:val="00594AFD"/>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3162"/>
    <w:rsid w:val="005F366F"/>
    <w:rsid w:val="005F75AD"/>
    <w:rsid w:val="006155E4"/>
    <w:rsid w:val="00617E21"/>
    <w:rsid w:val="00620AA3"/>
    <w:rsid w:val="00622291"/>
    <w:rsid w:val="006226E4"/>
    <w:rsid w:val="00626655"/>
    <w:rsid w:val="00630778"/>
    <w:rsid w:val="0063277A"/>
    <w:rsid w:val="00634463"/>
    <w:rsid w:val="00636759"/>
    <w:rsid w:val="00637827"/>
    <w:rsid w:val="006379C8"/>
    <w:rsid w:val="00640A5F"/>
    <w:rsid w:val="00640B02"/>
    <w:rsid w:val="00641D9D"/>
    <w:rsid w:val="00642384"/>
    <w:rsid w:val="00642864"/>
    <w:rsid w:val="00643BB1"/>
    <w:rsid w:val="00646C79"/>
    <w:rsid w:val="00650CEE"/>
    <w:rsid w:val="006515C5"/>
    <w:rsid w:val="006551D4"/>
    <w:rsid w:val="006554D9"/>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727E"/>
    <w:rsid w:val="00687C49"/>
    <w:rsid w:val="00687EEA"/>
    <w:rsid w:val="00687F2B"/>
    <w:rsid w:val="0069054B"/>
    <w:rsid w:val="006907F4"/>
    <w:rsid w:val="00690A92"/>
    <w:rsid w:val="00690BCC"/>
    <w:rsid w:val="006940FD"/>
    <w:rsid w:val="00694B31"/>
    <w:rsid w:val="00695603"/>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E0029"/>
    <w:rsid w:val="006F084D"/>
    <w:rsid w:val="006F1BE9"/>
    <w:rsid w:val="006F39D5"/>
    <w:rsid w:val="006F3E42"/>
    <w:rsid w:val="0070338D"/>
    <w:rsid w:val="00706679"/>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96712"/>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0067"/>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6E69"/>
    <w:rsid w:val="0084786B"/>
    <w:rsid w:val="00850E34"/>
    <w:rsid w:val="00853EDF"/>
    <w:rsid w:val="00855F5B"/>
    <w:rsid w:val="008633B3"/>
    <w:rsid w:val="00863B1E"/>
    <w:rsid w:val="008644E5"/>
    <w:rsid w:val="00865ACD"/>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D1E93"/>
    <w:rsid w:val="008D38B1"/>
    <w:rsid w:val="008D657D"/>
    <w:rsid w:val="008E3CF2"/>
    <w:rsid w:val="008E4EEE"/>
    <w:rsid w:val="008E4FAD"/>
    <w:rsid w:val="008E50D4"/>
    <w:rsid w:val="008E74A4"/>
    <w:rsid w:val="008F142D"/>
    <w:rsid w:val="008F2213"/>
    <w:rsid w:val="008F398E"/>
    <w:rsid w:val="008F5552"/>
    <w:rsid w:val="008F6424"/>
    <w:rsid w:val="0090055B"/>
    <w:rsid w:val="009025EC"/>
    <w:rsid w:val="0090446D"/>
    <w:rsid w:val="009047C0"/>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4742E"/>
    <w:rsid w:val="00951711"/>
    <w:rsid w:val="0095228B"/>
    <w:rsid w:val="00954E39"/>
    <w:rsid w:val="0095680D"/>
    <w:rsid w:val="00966775"/>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A4868"/>
    <w:rsid w:val="009A5853"/>
    <w:rsid w:val="009B072B"/>
    <w:rsid w:val="009B474F"/>
    <w:rsid w:val="009B5607"/>
    <w:rsid w:val="009B5B0B"/>
    <w:rsid w:val="009B5DB4"/>
    <w:rsid w:val="009B79E3"/>
    <w:rsid w:val="009B7B79"/>
    <w:rsid w:val="009C055E"/>
    <w:rsid w:val="009C1083"/>
    <w:rsid w:val="009C31F1"/>
    <w:rsid w:val="009C3326"/>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1078A"/>
    <w:rsid w:val="00A12122"/>
    <w:rsid w:val="00A12C7F"/>
    <w:rsid w:val="00A13CF9"/>
    <w:rsid w:val="00A176E0"/>
    <w:rsid w:val="00A2074C"/>
    <w:rsid w:val="00A27264"/>
    <w:rsid w:val="00A27A13"/>
    <w:rsid w:val="00A33CA8"/>
    <w:rsid w:val="00A3585F"/>
    <w:rsid w:val="00A35DB7"/>
    <w:rsid w:val="00A41315"/>
    <w:rsid w:val="00A42C85"/>
    <w:rsid w:val="00A42F6C"/>
    <w:rsid w:val="00A4348A"/>
    <w:rsid w:val="00A43F58"/>
    <w:rsid w:val="00A44786"/>
    <w:rsid w:val="00A45E66"/>
    <w:rsid w:val="00A47BB0"/>
    <w:rsid w:val="00A47E88"/>
    <w:rsid w:val="00A505E3"/>
    <w:rsid w:val="00A51250"/>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C85"/>
    <w:rsid w:val="00AA3868"/>
    <w:rsid w:val="00AA4B88"/>
    <w:rsid w:val="00AA5EEE"/>
    <w:rsid w:val="00AB1E96"/>
    <w:rsid w:val="00AB486D"/>
    <w:rsid w:val="00AB5414"/>
    <w:rsid w:val="00AB6C3D"/>
    <w:rsid w:val="00AB76CA"/>
    <w:rsid w:val="00AC07F3"/>
    <w:rsid w:val="00AC09F7"/>
    <w:rsid w:val="00AC1761"/>
    <w:rsid w:val="00AC4725"/>
    <w:rsid w:val="00AC579F"/>
    <w:rsid w:val="00AC7AB8"/>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1923"/>
    <w:rsid w:val="00B3314C"/>
    <w:rsid w:val="00B358DD"/>
    <w:rsid w:val="00B4096E"/>
    <w:rsid w:val="00B4151F"/>
    <w:rsid w:val="00B41C37"/>
    <w:rsid w:val="00B45620"/>
    <w:rsid w:val="00B4729B"/>
    <w:rsid w:val="00B47C5C"/>
    <w:rsid w:val="00B50B5C"/>
    <w:rsid w:val="00B64034"/>
    <w:rsid w:val="00B663D6"/>
    <w:rsid w:val="00B67E48"/>
    <w:rsid w:val="00B71048"/>
    <w:rsid w:val="00B723F3"/>
    <w:rsid w:val="00B749A0"/>
    <w:rsid w:val="00B75C84"/>
    <w:rsid w:val="00B8120D"/>
    <w:rsid w:val="00B814F8"/>
    <w:rsid w:val="00B860B1"/>
    <w:rsid w:val="00B860E1"/>
    <w:rsid w:val="00B86103"/>
    <w:rsid w:val="00B8713E"/>
    <w:rsid w:val="00B873A3"/>
    <w:rsid w:val="00B90E87"/>
    <w:rsid w:val="00B91826"/>
    <w:rsid w:val="00B93759"/>
    <w:rsid w:val="00B94DC2"/>
    <w:rsid w:val="00B952BB"/>
    <w:rsid w:val="00B96ADC"/>
    <w:rsid w:val="00B96E4B"/>
    <w:rsid w:val="00BA0CD9"/>
    <w:rsid w:val="00BA2756"/>
    <w:rsid w:val="00BA2ECA"/>
    <w:rsid w:val="00BA35B3"/>
    <w:rsid w:val="00BA46DB"/>
    <w:rsid w:val="00BA657B"/>
    <w:rsid w:val="00BA6812"/>
    <w:rsid w:val="00BA7EDE"/>
    <w:rsid w:val="00BB340A"/>
    <w:rsid w:val="00BB3CE2"/>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3B72"/>
    <w:rsid w:val="00BE44BC"/>
    <w:rsid w:val="00BF1807"/>
    <w:rsid w:val="00BF339A"/>
    <w:rsid w:val="00BF665E"/>
    <w:rsid w:val="00C0105C"/>
    <w:rsid w:val="00C021E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0646"/>
    <w:rsid w:val="00C52184"/>
    <w:rsid w:val="00C62335"/>
    <w:rsid w:val="00C6286F"/>
    <w:rsid w:val="00C6354A"/>
    <w:rsid w:val="00C63B00"/>
    <w:rsid w:val="00C6444B"/>
    <w:rsid w:val="00C65492"/>
    <w:rsid w:val="00C66C67"/>
    <w:rsid w:val="00C711FC"/>
    <w:rsid w:val="00C74478"/>
    <w:rsid w:val="00C7738D"/>
    <w:rsid w:val="00C7776C"/>
    <w:rsid w:val="00C82413"/>
    <w:rsid w:val="00C85F32"/>
    <w:rsid w:val="00C87AD9"/>
    <w:rsid w:val="00C920EC"/>
    <w:rsid w:val="00C94C57"/>
    <w:rsid w:val="00C95596"/>
    <w:rsid w:val="00C967EA"/>
    <w:rsid w:val="00C96DC8"/>
    <w:rsid w:val="00CA1E6E"/>
    <w:rsid w:val="00CA5727"/>
    <w:rsid w:val="00CB0BBE"/>
    <w:rsid w:val="00CB479C"/>
    <w:rsid w:val="00CB4CEC"/>
    <w:rsid w:val="00CC0C58"/>
    <w:rsid w:val="00CC179F"/>
    <w:rsid w:val="00CC2BED"/>
    <w:rsid w:val="00CC3067"/>
    <w:rsid w:val="00CC521E"/>
    <w:rsid w:val="00CD36BB"/>
    <w:rsid w:val="00CD3F1A"/>
    <w:rsid w:val="00CD4087"/>
    <w:rsid w:val="00CE1EC1"/>
    <w:rsid w:val="00CE1ED1"/>
    <w:rsid w:val="00CE3C05"/>
    <w:rsid w:val="00CE7EAE"/>
    <w:rsid w:val="00CF1DA3"/>
    <w:rsid w:val="00CF2605"/>
    <w:rsid w:val="00CF3351"/>
    <w:rsid w:val="00CF52E6"/>
    <w:rsid w:val="00D00334"/>
    <w:rsid w:val="00D00869"/>
    <w:rsid w:val="00D05FC5"/>
    <w:rsid w:val="00D07F1A"/>
    <w:rsid w:val="00D10CEE"/>
    <w:rsid w:val="00D1172A"/>
    <w:rsid w:val="00D20446"/>
    <w:rsid w:val="00D2059A"/>
    <w:rsid w:val="00D208EF"/>
    <w:rsid w:val="00D20DCA"/>
    <w:rsid w:val="00D21828"/>
    <w:rsid w:val="00D24213"/>
    <w:rsid w:val="00D300A6"/>
    <w:rsid w:val="00D302AA"/>
    <w:rsid w:val="00D3135E"/>
    <w:rsid w:val="00D373C6"/>
    <w:rsid w:val="00D37C56"/>
    <w:rsid w:val="00D41825"/>
    <w:rsid w:val="00D42666"/>
    <w:rsid w:val="00D42A7B"/>
    <w:rsid w:val="00D44389"/>
    <w:rsid w:val="00D44531"/>
    <w:rsid w:val="00D45864"/>
    <w:rsid w:val="00D459C2"/>
    <w:rsid w:val="00D4674C"/>
    <w:rsid w:val="00D46DD8"/>
    <w:rsid w:val="00D50BBC"/>
    <w:rsid w:val="00D5516E"/>
    <w:rsid w:val="00D561E7"/>
    <w:rsid w:val="00D563D3"/>
    <w:rsid w:val="00D56AAA"/>
    <w:rsid w:val="00D56C28"/>
    <w:rsid w:val="00D57887"/>
    <w:rsid w:val="00D57F99"/>
    <w:rsid w:val="00D61CA4"/>
    <w:rsid w:val="00D63F6D"/>
    <w:rsid w:val="00D64E3B"/>
    <w:rsid w:val="00D65183"/>
    <w:rsid w:val="00D65476"/>
    <w:rsid w:val="00D6632A"/>
    <w:rsid w:val="00D719E6"/>
    <w:rsid w:val="00D75356"/>
    <w:rsid w:val="00D756F4"/>
    <w:rsid w:val="00D768CC"/>
    <w:rsid w:val="00D76E6F"/>
    <w:rsid w:val="00D82265"/>
    <w:rsid w:val="00D82D99"/>
    <w:rsid w:val="00D84869"/>
    <w:rsid w:val="00D86D0D"/>
    <w:rsid w:val="00DA4AB3"/>
    <w:rsid w:val="00DA6508"/>
    <w:rsid w:val="00DA683A"/>
    <w:rsid w:val="00DA6E53"/>
    <w:rsid w:val="00DB29A8"/>
    <w:rsid w:val="00DB36A1"/>
    <w:rsid w:val="00DB4611"/>
    <w:rsid w:val="00DB4ACC"/>
    <w:rsid w:val="00DB4D49"/>
    <w:rsid w:val="00DB67C4"/>
    <w:rsid w:val="00DC0A54"/>
    <w:rsid w:val="00DC264F"/>
    <w:rsid w:val="00DC35F6"/>
    <w:rsid w:val="00DD0F5E"/>
    <w:rsid w:val="00DD12F1"/>
    <w:rsid w:val="00DD2A9C"/>
    <w:rsid w:val="00DD2B98"/>
    <w:rsid w:val="00DD4D04"/>
    <w:rsid w:val="00DE12DF"/>
    <w:rsid w:val="00DE56AB"/>
    <w:rsid w:val="00DF0744"/>
    <w:rsid w:val="00DF1B12"/>
    <w:rsid w:val="00DF26C4"/>
    <w:rsid w:val="00DF2B68"/>
    <w:rsid w:val="00DF400A"/>
    <w:rsid w:val="00DF54FB"/>
    <w:rsid w:val="00DF7863"/>
    <w:rsid w:val="00E01AE6"/>
    <w:rsid w:val="00E10424"/>
    <w:rsid w:val="00E10F76"/>
    <w:rsid w:val="00E15E41"/>
    <w:rsid w:val="00E17E81"/>
    <w:rsid w:val="00E21B19"/>
    <w:rsid w:val="00E24BCB"/>
    <w:rsid w:val="00E30385"/>
    <w:rsid w:val="00E306D1"/>
    <w:rsid w:val="00E341D2"/>
    <w:rsid w:val="00E406E2"/>
    <w:rsid w:val="00E40915"/>
    <w:rsid w:val="00E42285"/>
    <w:rsid w:val="00E45011"/>
    <w:rsid w:val="00E46DD4"/>
    <w:rsid w:val="00E470AE"/>
    <w:rsid w:val="00E478F2"/>
    <w:rsid w:val="00E5109A"/>
    <w:rsid w:val="00E5504C"/>
    <w:rsid w:val="00E559B5"/>
    <w:rsid w:val="00E56DA5"/>
    <w:rsid w:val="00E61C32"/>
    <w:rsid w:val="00E65FA2"/>
    <w:rsid w:val="00E66ADB"/>
    <w:rsid w:val="00E70F6F"/>
    <w:rsid w:val="00E75CF2"/>
    <w:rsid w:val="00E77306"/>
    <w:rsid w:val="00E81AFE"/>
    <w:rsid w:val="00E8275F"/>
    <w:rsid w:val="00E83FF3"/>
    <w:rsid w:val="00E84001"/>
    <w:rsid w:val="00E85194"/>
    <w:rsid w:val="00E855A9"/>
    <w:rsid w:val="00E86F61"/>
    <w:rsid w:val="00E91F0F"/>
    <w:rsid w:val="00E9504C"/>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180A"/>
    <w:rsid w:val="00EE296C"/>
    <w:rsid w:val="00EE3247"/>
    <w:rsid w:val="00EE52AD"/>
    <w:rsid w:val="00EE5D42"/>
    <w:rsid w:val="00EF05C8"/>
    <w:rsid w:val="00EF208E"/>
    <w:rsid w:val="00EF277C"/>
    <w:rsid w:val="00EF5873"/>
    <w:rsid w:val="00EF6FD8"/>
    <w:rsid w:val="00F0088F"/>
    <w:rsid w:val="00F0185D"/>
    <w:rsid w:val="00F03E36"/>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37D77"/>
    <w:rsid w:val="00F40DAD"/>
    <w:rsid w:val="00F43851"/>
    <w:rsid w:val="00F440BF"/>
    <w:rsid w:val="00F44C8D"/>
    <w:rsid w:val="00F45CCA"/>
    <w:rsid w:val="00F471DC"/>
    <w:rsid w:val="00F5034A"/>
    <w:rsid w:val="00F50402"/>
    <w:rsid w:val="00F50629"/>
    <w:rsid w:val="00F534DA"/>
    <w:rsid w:val="00F53DD2"/>
    <w:rsid w:val="00F541F0"/>
    <w:rsid w:val="00F54A6F"/>
    <w:rsid w:val="00F54C3E"/>
    <w:rsid w:val="00F5557B"/>
    <w:rsid w:val="00F572B0"/>
    <w:rsid w:val="00F57DE8"/>
    <w:rsid w:val="00F61B88"/>
    <w:rsid w:val="00F622A2"/>
    <w:rsid w:val="00F647AB"/>
    <w:rsid w:val="00F66266"/>
    <w:rsid w:val="00F67820"/>
    <w:rsid w:val="00F67A49"/>
    <w:rsid w:val="00F7165E"/>
    <w:rsid w:val="00F72108"/>
    <w:rsid w:val="00F81D52"/>
    <w:rsid w:val="00F81F78"/>
    <w:rsid w:val="00F8362B"/>
    <w:rsid w:val="00F91304"/>
    <w:rsid w:val="00F93A05"/>
    <w:rsid w:val="00F94617"/>
    <w:rsid w:val="00FA0EEF"/>
    <w:rsid w:val="00FA1010"/>
    <w:rsid w:val="00FA1859"/>
    <w:rsid w:val="00FA231B"/>
    <w:rsid w:val="00FA4219"/>
    <w:rsid w:val="00FA48B6"/>
    <w:rsid w:val="00FA54BA"/>
    <w:rsid w:val="00FA70EB"/>
    <w:rsid w:val="00FB1444"/>
    <w:rsid w:val="00FB587C"/>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1a">
    <w:name w:val="Заголовок1"/>
    <w:basedOn w:val="a"/>
    <w:next w:val="a9"/>
    <w:rsid w:val="00A51250"/>
    <w:pPr>
      <w:suppressAutoHyphens/>
      <w:spacing w:after="0" w:line="240" w:lineRule="auto"/>
      <w:ind w:right="368"/>
      <w:jc w:val="center"/>
    </w:pPr>
    <w:rPr>
      <w:b/>
      <w:szCs w:val="20"/>
      <w:lang w:val="x-none" w:eastAsia="zh-CN"/>
    </w:rPr>
  </w:style>
  <w:style w:type="paragraph" w:customStyle="1" w:styleId="2110">
    <w:name w:val="Основной текст 211"/>
    <w:basedOn w:val="a"/>
    <w:rsid w:val="00A51250"/>
    <w:pPr>
      <w:tabs>
        <w:tab w:val="left" w:pos="8222"/>
      </w:tabs>
      <w:suppressAutoHyphens/>
      <w:spacing w:after="0" w:line="240" w:lineRule="auto"/>
      <w:ind w:right="84" w:firstLine="709"/>
      <w:jc w:val="both"/>
    </w:pPr>
    <w:rPr>
      <w:sz w:val="26"/>
      <w:szCs w:val="20"/>
      <w:lang w:eastAsia="zh-CN"/>
    </w:rPr>
  </w:style>
  <w:style w:type="paragraph" w:customStyle="1" w:styleId="2111">
    <w:name w:val="Основной текст с отступом 211"/>
    <w:basedOn w:val="a"/>
    <w:rsid w:val="00A51250"/>
    <w:pPr>
      <w:suppressAutoHyphens/>
      <w:spacing w:after="0" w:line="240" w:lineRule="auto"/>
      <w:ind w:right="85" w:firstLine="720"/>
      <w:jc w:val="both"/>
    </w:pPr>
    <w:rPr>
      <w:sz w:val="26"/>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1a">
    <w:name w:val="Заголовок1"/>
    <w:basedOn w:val="a"/>
    <w:next w:val="a9"/>
    <w:rsid w:val="00A51250"/>
    <w:pPr>
      <w:suppressAutoHyphens/>
      <w:spacing w:after="0" w:line="240" w:lineRule="auto"/>
      <w:ind w:right="368"/>
      <w:jc w:val="center"/>
    </w:pPr>
    <w:rPr>
      <w:b/>
      <w:szCs w:val="20"/>
      <w:lang w:val="x-none" w:eastAsia="zh-CN"/>
    </w:rPr>
  </w:style>
  <w:style w:type="paragraph" w:customStyle="1" w:styleId="2110">
    <w:name w:val="Основной текст 211"/>
    <w:basedOn w:val="a"/>
    <w:rsid w:val="00A51250"/>
    <w:pPr>
      <w:tabs>
        <w:tab w:val="left" w:pos="8222"/>
      </w:tabs>
      <w:suppressAutoHyphens/>
      <w:spacing w:after="0" w:line="240" w:lineRule="auto"/>
      <w:ind w:right="84" w:firstLine="709"/>
      <w:jc w:val="both"/>
    </w:pPr>
    <w:rPr>
      <w:sz w:val="26"/>
      <w:szCs w:val="20"/>
      <w:lang w:eastAsia="zh-CN"/>
    </w:rPr>
  </w:style>
  <w:style w:type="paragraph" w:customStyle="1" w:styleId="2111">
    <w:name w:val="Основной текст с отступом 211"/>
    <w:basedOn w:val="a"/>
    <w:rsid w:val="00A51250"/>
    <w:pPr>
      <w:suppressAutoHyphens/>
      <w:spacing w:after="0" w:line="240" w:lineRule="auto"/>
      <w:ind w:right="85" w:firstLine="720"/>
      <w:jc w:val="both"/>
    </w:pPr>
    <w:rPr>
      <w:sz w:val="2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utp.sberbank-ast.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www.torgi.gov.r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dka.ivanovoobl.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torgi.gov.ru" TargetMode="External"/><Relationship Id="rId36" Type="http://schemas.openxmlformats.org/officeDocument/2006/relationships/theme" Target="theme/theme1.xm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utp.sberbank-ast.ru" TargetMode="External"/><Relationship Id="rId30" Type="http://schemas.openxmlformats.org/officeDocument/2006/relationships/hyperlink" Target="http://www.torgi.gov.ru"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charset w:val="CC"/>
    <w:family w:val="roman"/>
    <w:pitch w:val="variable"/>
  </w:font>
  <w:font w:name="HeliosCondC">
    <w:charset w:val="CC"/>
    <w:family w:val="auto"/>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6E4F"/>
    <w:rsid w:val="00147CA8"/>
    <w:rsid w:val="00177CCB"/>
    <w:rsid w:val="001A315F"/>
    <w:rsid w:val="001C11E6"/>
    <w:rsid w:val="001E3CD2"/>
    <w:rsid w:val="001F797C"/>
    <w:rsid w:val="00206111"/>
    <w:rsid w:val="00213B4F"/>
    <w:rsid w:val="00214E65"/>
    <w:rsid w:val="002707B6"/>
    <w:rsid w:val="00293080"/>
    <w:rsid w:val="002A77AD"/>
    <w:rsid w:val="002B21B0"/>
    <w:rsid w:val="002C6845"/>
    <w:rsid w:val="002D52A8"/>
    <w:rsid w:val="002E096F"/>
    <w:rsid w:val="002E5544"/>
    <w:rsid w:val="002E7FF2"/>
    <w:rsid w:val="00306400"/>
    <w:rsid w:val="003079ED"/>
    <w:rsid w:val="00320477"/>
    <w:rsid w:val="00321AEC"/>
    <w:rsid w:val="003252E2"/>
    <w:rsid w:val="00350B3F"/>
    <w:rsid w:val="00371F40"/>
    <w:rsid w:val="00373561"/>
    <w:rsid w:val="00375C32"/>
    <w:rsid w:val="0038108B"/>
    <w:rsid w:val="00392D5A"/>
    <w:rsid w:val="003A2838"/>
    <w:rsid w:val="003B0B66"/>
    <w:rsid w:val="003D05A6"/>
    <w:rsid w:val="003D1F52"/>
    <w:rsid w:val="003D42B2"/>
    <w:rsid w:val="003E08F1"/>
    <w:rsid w:val="003E0F0B"/>
    <w:rsid w:val="003E6DD3"/>
    <w:rsid w:val="00404FF2"/>
    <w:rsid w:val="004268E3"/>
    <w:rsid w:val="00426E93"/>
    <w:rsid w:val="004604B5"/>
    <w:rsid w:val="004642AB"/>
    <w:rsid w:val="004975CE"/>
    <w:rsid w:val="004B3096"/>
    <w:rsid w:val="004B4627"/>
    <w:rsid w:val="00521EF2"/>
    <w:rsid w:val="00534BBB"/>
    <w:rsid w:val="005468CF"/>
    <w:rsid w:val="00562098"/>
    <w:rsid w:val="005648F6"/>
    <w:rsid w:val="005679D7"/>
    <w:rsid w:val="00584658"/>
    <w:rsid w:val="00585DB4"/>
    <w:rsid w:val="005975BB"/>
    <w:rsid w:val="005E071C"/>
    <w:rsid w:val="005E47D8"/>
    <w:rsid w:val="005F4F26"/>
    <w:rsid w:val="005F7ED6"/>
    <w:rsid w:val="00601362"/>
    <w:rsid w:val="00604C50"/>
    <w:rsid w:val="00610BF7"/>
    <w:rsid w:val="0061791D"/>
    <w:rsid w:val="00630DDF"/>
    <w:rsid w:val="00644F1D"/>
    <w:rsid w:val="00645A4B"/>
    <w:rsid w:val="006642E8"/>
    <w:rsid w:val="00672C83"/>
    <w:rsid w:val="006841B6"/>
    <w:rsid w:val="00684738"/>
    <w:rsid w:val="006A1135"/>
    <w:rsid w:val="006A6DA4"/>
    <w:rsid w:val="006A7126"/>
    <w:rsid w:val="006B4054"/>
    <w:rsid w:val="006D2163"/>
    <w:rsid w:val="006D353A"/>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C785D"/>
    <w:rsid w:val="007E1B8C"/>
    <w:rsid w:val="007F461D"/>
    <w:rsid w:val="00804724"/>
    <w:rsid w:val="008234BE"/>
    <w:rsid w:val="008318CF"/>
    <w:rsid w:val="0084610A"/>
    <w:rsid w:val="008526F7"/>
    <w:rsid w:val="00861DC0"/>
    <w:rsid w:val="00883549"/>
    <w:rsid w:val="008A3AE4"/>
    <w:rsid w:val="008B1B74"/>
    <w:rsid w:val="008B36A8"/>
    <w:rsid w:val="008D19FA"/>
    <w:rsid w:val="008E5B3B"/>
    <w:rsid w:val="00934394"/>
    <w:rsid w:val="00941B96"/>
    <w:rsid w:val="00944078"/>
    <w:rsid w:val="00947C9D"/>
    <w:rsid w:val="009634BD"/>
    <w:rsid w:val="00963848"/>
    <w:rsid w:val="00964F90"/>
    <w:rsid w:val="00972E6C"/>
    <w:rsid w:val="009840BC"/>
    <w:rsid w:val="009A089B"/>
    <w:rsid w:val="009C5697"/>
    <w:rsid w:val="009F0060"/>
    <w:rsid w:val="009F1568"/>
    <w:rsid w:val="009F3468"/>
    <w:rsid w:val="00A00972"/>
    <w:rsid w:val="00A00B98"/>
    <w:rsid w:val="00A11976"/>
    <w:rsid w:val="00A14C34"/>
    <w:rsid w:val="00A25A7A"/>
    <w:rsid w:val="00A376BB"/>
    <w:rsid w:val="00A41794"/>
    <w:rsid w:val="00A4230F"/>
    <w:rsid w:val="00A53B4C"/>
    <w:rsid w:val="00A631C2"/>
    <w:rsid w:val="00A64876"/>
    <w:rsid w:val="00A66384"/>
    <w:rsid w:val="00A7488C"/>
    <w:rsid w:val="00A86A52"/>
    <w:rsid w:val="00A87FA6"/>
    <w:rsid w:val="00AC0ABD"/>
    <w:rsid w:val="00AD1283"/>
    <w:rsid w:val="00AE03A4"/>
    <w:rsid w:val="00B24F14"/>
    <w:rsid w:val="00B477DA"/>
    <w:rsid w:val="00B665B2"/>
    <w:rsid w:val="00B801F0"/>
    <w:rsid w:val="00B91614"/>
    <w:rsid w:val="00B91B03"/>
    <w:rsid w:val="00BA2E0C"/>
    <w:rsid w:val="00BA403D"/>
    <w:rsid w:val="00BC762F"/>
    <w:rsid w:val="00BD2191"/>
    <w:rsid w:val="00BE1C4B"/>
    <w:rsid w:val="00BE7156"/>
    <w:rsid w:val="00BF03E0"/>
    <w:rsid w:val="00BF09F9"/>
    <w:rsid w:val="00C0432B"/>
    <w:rsid w:val="00C04A41"/>
    <w:rsid w:val="00C25F22"/>
    <w:rsid w:val="00C36C44"/>
    <w:rsid w:val="00C37318"/>
    <w:rsid w:val="00C903EC"/>
    <w:rsid w:val="00CA70A0"/>
    <w:rsid w:val="00CC48AF"/>
    <w:rsid w:val="00CD7627"/>
    <w:rsid w:val="00CE3EFC"/>
    <w:rsid w:val="00CE63A3"/>
    <w:rsid w:val="00CE792D"/>
    <w:rsid w:val="00CF3988"/>
    <w:rsid w:val="00CF5428"/>
    <w:rsid w:val="00CF7CFF"/>
    <w:rsid w:val="00D049D2"/>
    <w:rsid w:val="00D42543"/>
    <w:rsid w:val="00D82833"/>
    <w:rsid w:val="00D85EA9"/>
    <w:rsid w:val="00D91092"/>
    <w:rsid w:val="00D9297D"/>
    <w:rsid w:val="00DC50B0"/>
    <w:rsid w:val="00DC6075"/>
    <w:rsid w:val="00DD62B5"/>
    <w:rsid w:val="00DF67DB"/>
    <w:rsid w:val="00E11E7A"/>
    <w:rsid w:val="00E21FA5"/>
    <w:rsid w:val="00E23DB4"/>
    <w:rsid w:val="00E30C85"/>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8EDC3ACF-7D28-40D8-8B3B-7BDB06132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13</Pages>
  <Words>5938</Words>
  <Characters>33852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39711</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ДКА</cp:lastModifiedBy>
  <cp:revision>9</cp:revision>
  <cp:lastPrinted>2024-11-25T07:47:00Z</cp:lastPrinted>
  <dcterms:created xsi:type="dcterms:W3CDTF">2025-01-24T09:13:00Z</dcterms:created>
  <dcterms:modified xsi:type="dcterms:W3CDTF">2025-02-18T07:09:00Z</dcterms:modified>
</cp:coreProperties>
</file>